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_GB2312" w:hAnsi="楷体_GB2312" w:eastAsia="楷体_GB2312" w:cs="楷体_GB2312"/>
          <w:sz w:val="32"/>
          <w:szCs w:val="32"/>
        </w:rPr>
      </w:pPr>
      <w:r>
        <w:rPr>
          <w:rFonts w:hint="eastAsia" w:ascii="方正小标宋_GBK" w:hAnsi="方正小标宋_GBK" w:eastAsia="方正小标宋_GBK" w:cs="方正小标宋_GBK"/>
          <w:kern w:val="0"/>
          <w:sz w:val="44"/>
          <w:szCs w:val="44"/>
          <w:lang w:val="en-US" w:eastAsia="zh-CN"/>
        </w:rPr>
        <w:t>南阳市</w:t>
      </w:r>
      <w:r>
        <w:rPr>
          <w:rFonts w:hint="eastAsia" w:ascii="方正小标宋_GBK" w:hAnsi="方正小标宋_GBK" w:eastAsia="方正小标宋_GBK" w:cs="方正小标宋_GBK"/>
          <w:kern w:val="0"/>
          <w:sz w:val="44"/>
          <w:szCs w:val="44"/>
        </w:rPr>
        <w:t>市场监督管理局</w:t>
      </w:r>
      <w:r>
        <w:rPr>
          <w:rFonts w:hint="eastAsia" w:ascii="方正小标宋_GBK" w:hAnsi="方正小标宋_GBK" w:eastAsia="方正小标宋_GBK" w:cs="方正小标宋_GBK"/>
          <w:kern w:val="0"/>
          <w:sz w:val="44"/>
          <w:szCs w:val="44"/>
          <w:lang w:val="en-US" w:eastAsia="zh-CN"/>
        </w:rPr>
        <w:t>宛城分局</w:t>
      </w:r>
      <w:r>
        <w:rPr>
          <w:rFonts w:hint="eastAsia" w:ascii="方正小标宋_GBK" w:hAnsi="方正小标宋_GBK" w:eastAsia="方正小标宋_GBK" w:cs="方正小标宋_GBK"/>
          <w:kern w:val="0"/>
          <w:sz w:val="44"/>
          <w:szCs w:val="44"/>
        </w:rPr>
        <w:t>关于食品安全监督抽检情况的通告</w:t>
      </w:r>
    </w:p>
    <w:p>
      <w:pPr>
        <w:jc w:val="center"/>
        <w:rPr>
          <w:rFonts w:ascii="Times New Roman" w:hAnsi="Times New Roman" w:eastAsia="仿宋" w:cs="Times New Roman"/>
          <w:kern w:val="2"/>
          <w:sz w:val="32"/>
          <w:szCs w:val="32"/>
        </w:rPr>
      </w:pPr>
      <w:r>
        <w:rPr>
          <w:rFonts w:hint="eastAsia" w:ascii="楷体_GB2312" w:hAnsi="楷体_GB2312" w:eastAsia="楷体_GB2312" w:cs="楷体_GB2312"/>
          <w:sz w:val="32"/>
          <w:szCs w:val="32"/>
        </w:rPr>
        <w:t>（202</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年第</w:t>
      </w: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期）</w:t>
      </w:r>
    </w:p>
    <w:p>
      <w:pPr>
        <w:pStyle w:val="3"/>
        <w:widowControl/>
        <w:wordWrap w:val="0"/>
        <w:snapToGrid w:val="0"/>
        <w:spacing w:line="580" w:lineRule="exact"/>
        <w:ind w:firstLine="640" w:firstLineChars="200"/>
        <w:rPr>
          <w:rFonts w:hint="eastAsia" w:ascii="仿宋_GB2312" w:hAnsi="仿宋_GB2312" w:eastAsia="仿宋_GB2312" w:cs="仿宋_GB2312"/>
          <w:kern w:val="2"/>
          <w:sz w:val="32"/>
          <w:szCs w:val="32"/>
        </w:rPr>
      </w:pPr>
    </w:p>
    <w:p>
      <w:pPr>
        <w:pStyle w:val="3"/>
        <w:widowControl/>
        <w:wordWrap w:val="0"/>
        <w:snapToGrid w:val="0"/>
        <w:spacing w:line="58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近期，南阳市市场监督管理局</w:t>
      </w:r>
      <w:r>
        <w:rPr>
          <w:rFonts w:hint="eastAsia" w:ascii="仿宋_GB2312" w:hAnsi="仿宋_GB2312" w:eastAsia="仿宋_GB2312" w:cs="仿宋_GB2312"/>
          <w:kern w:val="2"/>
          <w:sz w:val="32"/>
          <w:szCs w:val="32"/>
          <w:lang w:val="en-US" w:eastAsia="zh-CN"/>
        </w:rPr>
        <w:t>宛城分局</w:t>
      </w:r>
      <w:r>
        <w:rPr>
          <w:rFonts w:hint="eastAsia" w:ascii="仿宋_GB2312" w:hAnsi="仿宋_GB2312" w:eastAsia="仿宋_GB2312" w:cs="仿宋_GB2312"/>
          <w:kern w:val="2"/>
          <w:sz w:val="32"/>
          <w:szCs w:val="32"/>
        </w:rPr>
        <w:t>组织抽检了</w:t>
      </w:r>
      <w:r>
        <w:rPr>
          <w:rFonts w:hint="eastAsia" w:ascii="仿宋_GB2312" w:hAnsi="仿宋_GB2312" w:eastAsia="仿宋_GB2312" w:cs="仿宋_GB2312"/>
          <w:kern w:val="2"/>
          <w:sz w:val="32"/>
          <w:szCs w:val="32"/>
          <w:lang w:eastAsia="zh-CN"/>
        </w:rPr>
        <w:t>餐饮</w:t>
      </w:r>
      <w:bookmarkStart w:id="0" w:name="_GoBack"/>
      <w:bookmarkEnd w:id="0"/>
      <w:r>
        <w:rPr>
          <w:rFonts w:hint="eastAsia" w:ascii="仿宋_GB2312" w:hAnsi="仿宋_GB2312" w:eastAsia="仿宋_GB2312" w:cs="仿宋_GB2312"/>
          <w:kern w:val="2"/>
          <w:sz w:val="32"/>
          <w:szCs w:val="32"/>
          <w:lang w:eastAsia="zh-CN"/>
        </w:rPr>
        <w:t>食品、淀粉及淀粉制品、调味品、</w:t>
      </w:r>
      <w:r>
        <w:rPr>
          <w:rFonts w:hint="eastAsia" w:ascii="仿宋_GB2312" w:hAnsi="仿宋_GB2312" w:eastAsia="仿宋_GB2312" w:cs="仿宋_GB2312"/>
          <w:kern w:val="2"/>
          <w:sz w:val="32"/>
          <w:szCs w:val="32"/>
          <w:lang w:val="en-US" w:eastAsia="zh-CN"/>
        </w:rPr>
        <w:t>方便食品、</w:t>
      </w:r>
      <w:r>
        <w:rPr>
          <w:rFonts w:hint="eastAsia" w:ascii="仿宋_GB2312" w:hAnsi="仿宋_GB2312" w:eastAsia="仿宋_GB2312" w:cs="仿宋_GB2312"/>
          <w:kern w:val="2"/>
          <w:sz w:val="32"/>
          <w:szCs w:val="32"/>
          <w:lang w:eastAsia="zh-CN"/>
        </w:rPr>
        <w:t>粮食加工品、食用农产品</w:t>
      </w:r>
      <w:r>
        <w:rPr>
          <w:rFonts w:hint="eastAsia" w:ascii="仿宋_GB2312" w:hAnsi="仿宋_GB2312" w:eastAsia="仿宋_GB2312" w:cs="仿宋_GB2312"/>
          <w:kern w:val="2"/>
          <w:sz w:val="32"/>
          <w:szCs w:val="32"/>
          <w:lang w:val="en-US" w:eastAsia="zh-CN"/>
        </w:rPr>
        <w:t>等</w:t>
      </w:r>
      <w:r>
        <w:rPr>
          <w:rFonts w:hint="eastAsia" w:ascii="仿宋_GB2312" w:hAnsi="仿宋_GB2312" w:eastAsia="仿宋_GB2312" w:cs="仿宋_GB2312"/>
          <w:kern w:val="2"/>
          <w:sz w:val="32"/>
          <w:szCs w:val="32"/>
        </w:rPr>
        <w:t>食品大类</w:t>
      </w:r>
      <w:r>
        <w:rPr>
          <w:rFonts w:hint="eastAsia" w:ascii="仿宋_GB2312" w:hAnsi="仿宋_GB2312" w:eastAsia="仿宋_GB2312" w:cs="仿宋_GB2312"/>
          <w:kern w:val="2"/>
          <w:sz w:val="32"/>
          <w:szCs w:val="32"/>
          <w:lang w:val="en-US" w:eastAsia="zh-CN"/>
        </w:rPr>
        <w:t>409</w:t>
      </w:r>
      <w:r>
        <w:rPr>
          <w:rFonts w:hint="eastAsia" w:ascii="仿宋_GB2312" w:hAnsi="仿宋_GB2312" w:eastAsia="仿宋_GB2312" w:cs="仿宋_GB2312"/>
          <w:kern w:val="2"/>
          <w:sz w:val="32"/>
          <w:szCs w:val="32"/>
        </w:rPr>
        <w:t>批次样品，抽样检验项目合格样品</w:t>
      </w:r>
      <w:r>
        <w:rPr>
          <w:rFonts w:hint="eastAsia" w:ascii="仿宋_GB2312" w:hAnsi="仿宋_GB2312" w:eastAsia="仿宋_GB2312" w:cs="仿宋_GB2312"/>
          <w:kern w:val="2"/>
          <w:sz w:val="32"/>
          <w:szCs w:val="32"/>
          <w:lang w:val="en-US" w:eastAsia="zh-CN"/>
        </w:rPr>
        <w:t>404</w:t>
      </w:r>
      <w:r>
        <w:rPr>
          <w:rFonts w:hint="eastAsia" w:ascii="仿宋_GB2312" w:hAnsi="仿宋_GB2312" w:eastAsia="仿宋_GB2312" w:cs="仿宋_GB2312"/>
          <w:kern w:val="2"/>
          <w:sz w:val="32"/>
          <w:szCs w:val="32"/>
        </w:rPr>
        <w:t>批次，不合格样品</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rPr>
        <w:t>批次。检验项目等具体情况见附件。</w:t>
      </w:r>
    </w:p>
    <w:p>
      <w:pPr>
        <w:pStyle w:val="3"/>
        <w:widowControl/>
        <w:wordWrap w:val="0"/>
        <w:snapToGrid w:val="0"/>
        <w:spacing w:line="58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特别提醒广大消费者，注意饮食安全，遇到食品安全问题，请积极参与食品安全监督，拨打12315投诉举报电话进行投诉或举报。</w:t>
      </w:r>
    </w:p>
    <w:p>
      <w:pPr>
        <w:pStyle w:val="3"/>
        <w:widowControl/>
        <w:wordWrap w:val="0"/>
        <w:snapToGrid w:val="0"/>
        <w:spacing w:line="58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特此通告。</w:t>
      </w:r>
    </w:p>
    <w:p>
      <w:pPr>
        <w:pStyle w:val="3"/>
        <w:widowControl/>
        <w:wordWrap w:val="0"/>
        <w:snapToGrid w:val="0"/>
        <w:spacing w:line="580" w:lineRule="exact"/>
        <w:ind w:firstLine="640" w:firstLineChars="200"/>
        <w:jc w:val="both"/>
        <w:rPr>
          <w:rFonts w:hint="eastAsia" w:ascii="仿宋_GB2312" w:hAnsi="仿宋_GB2312" w:eastAsia="仿宋_GB2312" w:cs="仿宋_GB2312"/>
          <w:kern w:val="2"/>
          <w:sz w:val="32"/>
          <w:szCs w:val="32"/>
        </w:rPr>
      </w:pPr>
    </w:p>
    <w:p>
      <w:pPr>
        <w:pStyle w:val="3"/>
        <w:widowControl/>
        <w:wordWrap w:val="0"/>
        <w:snapToGrid w:val="0"/>
        <w:spacing w:line="58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附件 1.本次检测项目</w:t>
      </w:r>
    </w:p>
    <w:p>
      <w:pPr>
        <w:pStyle w:val="3"/>
        <w:widowControl/>
        <w:wordWrap w:val="0"/>
        <w:snapToGrid w:val="0"/>
        <w:spacing w:line="58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.食品安全监督抽检不合格产品信息</w:t>
      </w:r>
    </w:p>
    <w:p>
      <w:pPr>
        <w:pStyle w:val="3"/>
        <w:widowControl/>
        <w:wordWrap w:val="0"/>
        <w:snapToGrid w:val="0"/>
        <w:spacing w:line="58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.食品安全监督抽检合格产品信息</w:t>
      </w:r>
    </w:p>
    <w:p/>
    <w:p/>
    <w:p/>
    <w:p/>
    <w:p/>
    <w:p/>
    <w:p/>
    <w:p/>
    <w:p/>
    <w:p/>
    <w:p/>
    <w:p/>
    <w:p/>
    <w:p/>
    <w:p>
      <w:pPr>
        <w:pStyle w:val="3"/>
        <w:keepNext w:val="0"/>
        <w:keepLines w:val="0"/>
        <w:pageBreakBefore w:val="0"/>
        <w:widowControl/>
        <w:kinsoku/>
        <w:overflowPunct/>
        <w:topLinePunct w:val="0"/>
        <w:autoSpaceDE/>
        <w:autoSpaceDN/>
        <w:bidi w:val="0"/>
        <w:adjustRightInd/>
        <w:spacing w:line="440" w:lineRule="exact"/>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Cs/>
          <w:sz w:val="32"/>
          <w:szCs w:val="32"/>
        </w:rPr>
        <w:t>附件1</w:t>
      </w:r>
    </w:p>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本次检验项目</w:t>
      </w:r>
    </w:p>
    <w:p>
      <w:pPr>
        <w:keepNext w:val="0"/>
        <w:keepLines w:val="0"/>
        <w:pageBreakBefore w:val="0"/>
        <w:numPr>
          <w:ilvl w:val="0"/>
          <w:numId w:val="0"/>
        </w:numPr>
        <w:kinsoku/>
        <w:wordWrap/>
        <w:overflowPunct/>
        <w:topLinePunct w:val="0"/>
        <w:autoSpaceDE/>
        <w:autoSpaceDN/>
        <w:bidi w:val="0"/>
        <w:adjustRightInd/>
        <w:snapToGrid/>
        <w:spacing w:line="288" w:lineRule="auto"/>
        <w:ind w:left="84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粮食加工品</w:t>
      </w:r>
    </w:p>
    <w:p>
      <w:pPr>
        <w:keepNext w:val="0"/>
        <w:keepLines w:val="0"/>
        <w:pageBreakBefore w:val="0"/>
        <w:kinsoku/>
        <w:wordWrap/>
        <w:overflowPunct/>
        <w:topLinePunct w:val="0"/>
        <w:autoSpaceDE/>
        <w:autoSpaceDN/>
        <w:bidi w:val="0"/>
        <w:adjustRightInd/>
        <w:snapToGrid/>
        <w:spacing w:line="288" w:lineRule="auto"/>
        <w:ind w:firstLine="640" w:firstLineChars="200"/>
        <w:textAlignment w:val="auto"/>
        <w:rPr>
          <w:rFonts w:hint="eastAsia" w:ascii="仿宋_GB2312" w:hAnsi="仿宋_GB2312" w:eastAsia="仿宋_GB2312" w:cs="仿宋_GB2312"/>
          <w:bCs/>
          <w:color w:val="FF0000"/>
          <w:sz w:val="32"/>
          <w:szCs w:val="32"/>
        </w:rPr>
      </w:pPr>
      <w:r>
        <w:rPr>
          <w:rFonts w:hint="eastAsia" w:ascii="仿宋_GB2312" w:hAnsi="仿宋_GB2312" w:eastAsia="仿宋_GB2312" w:cs="仿宋_GB2312"/>
          <w:bCs/>
          <w:sz w:val="32"/>
          <w:szCs w:val="32"/>
        </w:rPr>
        <w:t xml:space="preserve">（一）抽检依据 </w:t>
      </w:r>
    </w:p>
    <w:p>
      <w:pPr>
        <w:keepNext w:val="0"/>
        <w:keepLines w:val="0"/>
        <w:pageBreakBefore w:val="0"/>
        <w:kinsoku/>
        <w:wordWrap/>
        <w:overflowPunct/>
        <w:topLinePunct w:val="0"/>
        <w:autoSpaceDE/>
        <w:autoSpaceDN/>
        <w:bidi w:val="0"/>
        <w:adjustRightInd/>
        <w:snapToGrid/>
        <w:spacing w:line="288" w:lineRule="auto"/>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抽检依据GB 2760-2014《食品安全国家标准 食品添加剂使用标准》、GB 2761-2017《食品安全国家标准 食品中真菌毒素限量》、GB 2762-2017《食品安全国家标准 食品中污染物限量》、产品明示标准及质量要求、卫生部公告[2011]第4号 卫生部等7部门《关于撤销食品添加剂过氧化苯甲酰、过氧化钙的公告》等标准及产品明示标准和指标的要求。</w:t>
      </w:r>
      <w:r>
        <w:rPr>
          <w:rFonts w:hint="eastAsia" w:ascii="仿宋_GB2312" w:hAnsi="仿宋_GB2312" w:eastAsia="仿宋_GB2312" w:cs="仿宋_GB2312"/>
          <w:bCs/>
          <w:sz w:val="32"/>
          <w:szCs w:val="32"/>
        </w:rPr>
        <w:t xml:space="preserve">    </w:t>
      </w:r>
    </w:p>
    <w:p>
      <w:pPr>
        <w:keepNext w:val="0"/>
        <w:keepLines w:val="0"/>
        <w:pageBreakBefore w:val="0"/>
        <w:kinsoku/>
        <w:wordWrap/>
        <w:overflowPunct/>
        <w:topLinePunct w:val="0"/>
        <w:autoSpaceDE/>
        <w:autoSpaceDN/>
        <w:bidi w:val="0"/>
        <w:adjustRightInd/>
        <w:snapToGrid/>
        <w:spacing w:line="288" w:lineRule="auto"/>
        <w:ind w:firstLine="640" w:firstLineChars="200"/>
        <w:textAlignment w:val="auto"/>
        <w:rPr>
          <w:rFonts w:hint="eastAsia" w:ascii="仿宋_GB2312" w:hAnsi="仿宋_GB2312" w:eastAsia="仿宋_GB2312" w:cs="仿宋_GB2312"/>
          <w:bCs/>
          <w:color w:val="FF0000"/>
          <w:sz w:val="32"/>
          <w:szCs w:val="32"/>
        </w:rPr>
      </w:pPr>
      <w:r>
        <w:rPr>
          <w:rFonts w:hint="eastAsia" w:ascii="仿宋_GB2312" w:hAnsi="仿宋_GB2312" w:eastAsia="仿宋_GB2312" w:cs="仿宋_GB2312"/>
          <w:bCs/>
          <w:sz w:val="32"/>
          <w:szCs w:val="32"/>
        </w:rPr>
        <w:t>（二）检验项目</w:t>
      </w:r>
    </w:p>
    <w:p>
      <w:pPr>
        <w:keepNext w:val="0"/>
        <w:keepLines w:val="0"/>
        <w:pageBreakBefore w:val="0"/>
        <w:widowControl/>
        <w:kinsoku/>
        <w:wordWrap/>
        <w:overflowPunct/>
        <w:topLinePunct w:val="0"/>
        <w:autoSpaceDE/>
        <w:autoSpaceDN/>
        <w:bidi w:val="0"/>
        <w:adjustRightInd/>
        <w:snapToGrid/>
        <w:spacing w:line="288"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.挂面检验项目包括：铅(以Pb计),脱氢乙酸及其钠盐(以脱氢乙酸计),苯甲酸及其钠盐(以苯甲酸计),山梨酸及其钾盐(以山梨酸计)</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28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2.发酵面制品检验项目包括：</w:t>
      </w:r>
      <w:r>
        <w:rPr>
          <w:rFonts w:hint="eastAsia" w:ascii="仿宋_GB2312" w:hAnsi="仿宋_GB2312" w:eastAsia="仿宋_GB2312" w:cs="仿宋_GB2312"/>
          <w:sz w:val="32"/>
          <w:szCs w:val="32"/>
          <w:lang w:eastAsia="zh-CN"/>
        </w:rPr>
        <w:t>苯甲酸及其钠盐（以苯甲酸计）、山梨酸及其钾盐（以山梨酸计）、脱氢乙酸及其钠盐（以脱氢乙酸计）、铅、铝的残留量（以干基计）、二氧化硫残留量</w:t>
      </w:r>
    </w:p>
    <w:p>
      <w:pPr>
        <w:keepNext w:val="0"/>
        <w:keepLines w:val="0"/>
        <w:pageBreakBefore w:val="0"/>
        <w:widowControl/>
        <w:kinsoku/>
        <w:wordWrap/>
        <w:overflowPunct/>
        <w:topLinePunct w:val="0"/>
        <w:autoSpaceDE/>
        <w:autoSpaceDN/>
        <w:bidi w:val="0"/>
        <w:adjustRightInd/>
        <w:snapToGrid/>
        <w:spacing w:line="288"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3.生湿面制品检验项目包括：</w:t>
      </w:r>
      <w:r>
        <w:rPr>
          <w:rFonts w:hint="eastAsia" w:ascii="仿宋_GB2312" w:hAnsi="仿宋_GB2312" w:eastAsia="仿宋_GB2312" w:cs="仿宋_GB2312"/>
          <w:sz w:val="32"/>
          <w:szCs w:val="32"/>
          <w:lang w:eastAsia="zh-CN"/>
        </w:rPr>
        <w:t>苯甲酸及其钠盐（以苯甲酸计）、山梨酸及其钾盐（以山梨酸计）、脱氢乙酸及其钠盐（以脱氢乙酸计）、铝的残留量（以干基计）</w:t>
      </w:r>
    </w:p>
    <w:p>
      <w:pPr>
        <w:keepNext w:val="0"/>
        <w:keepLines w:val="0"/>
        <w:pageBreakBefore w:val="0"/>
        <w:numPr>
          <w:ilvl w:val="0"/>
          <w:numId w:val="0"/>
        </w:numPr>
        <w:kinsoku/>
        <w:wordWrap/>
        <w:overflowPunct/>
        <w:topLinePunct w:val="0"/>
        <w:autoSpaceDE/>
        <w:autoSpaceDN/>
        <w:bidi w:val="0"/>
        <w:adjustRightInd/>
        <w:snapToGrid/>
        <w:spacing w:line="288" w:lineRule="auto"/>
        <w:ind w:left="84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调味品</w:t>
      </w:r>
    </w:p>
    <w:p>
      <w:pPr>
        <w:keepNext w:val="0"/>
        <w:keepLines w:val="0"/>
        <w:pageBreakBefore w:val="0"/>
        <w:kinsoku/>
        <w:wordWrap/>
        <w:overflowPunct/>
        <w:topLinePunct w:val="0"/>
        <w:autoSpaceDE/>
        <w:autoSpaceDN/>
        <w:bidi w:val="0"/>
        <w:adjustRightInd/>
        <w:snapToGrid/>
        <w:spacing w:line="288" w:lineRule="auto"/>
        <w:ind w:firstLine="640" w:firstLineChars="200"/>
        <w:textAlignment w:val="auto"/>
        <w:rPr>
          <w:rFonts w:hint="eastAsia" w:ascii="仿宋_GB2312" w:hAnsi="仿宋_GB2312" w:eastAsia="仿宋_GB2312" w:cs="仿宋_GB2312"/>
          <w:bCs/>
          <w:color w:val="FF0000"/>
          <w:sz w:val="32"/>
          <w:szCs w:val="32"/>
        </w:rPr>
      </w:pPr>
      <w:r>
        <w:rPr>
          <w:rFonts w:hint="eastAsia" w:ascii="仿宋_GB2312" w:hAnsi="仿宋_GB2312" w:eastAsia="仿宋_GB2312" w:cs="仿宋_GB2312"/>
          <w:bCs/>
          <w:sz w:val="32"/>
          <w:szCs w:val="32"/>
        </w:rPr>
        <w:t xml:space="preserve">（一）抽检依据 </w:t>
      </w:r>
    </w:p>
    <w:p>
      <w:pPr>
        <w:keepNext w:val="0"/>
        <w:keepLines w:val="0"/>
        <w:pageBreakBefore w:val="0"/>
        <w:kinsoku/>
        <w:wordWrap/>
        <w:overflowPunct/>
        <w:topLinePunct w:val="0"/>
        <w:autoSpaceDE/>
        <w:autoSpaceDN/>
        <w:bidi w:val="0"/>
        <w:adjustRightInd/>
        <w:snapToGrid/>
        <w:spacing w:line="288" w:lineRule="auto"/>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抽检依据GB 2760-2014《食品安全国家标准 食品添加剂使用标准》、GB 2762-2017《食品安全国家标准 食品中污染物限量》、GB 2717-2018《食品安全国家标准 酱油》</w:t>
      </w:r>
      <w:r>
        <w:rPr>
          <w:rFonts w:hint="eastAsia" w:ascii="Arial" w:hAnsi="Arial" w:eastAsia="宋体" w:cs="Arial"/>
          <w:i w:val="0"/>
          <w:iCs w:val="0"/>
          <w:caps w:val="0"/>
          <w:color w:val="404040"/>
          <w:spacing w:val="0"/>
          <w:sz w:val="27"/>
          <w:szCs w:val="27"/>
          <w:lang w:eastAsia="zh-CN"/>
        </w:rPr>
        <w:t>、</w:t>
      </w:r>
      <w:r>
        <w:rPr>
          <w:rFonts w:hint="eastAsia" w:ascii="仿宋_GB2312" w:hAnsi="仿宋_GB2312" w:eastAsia="仿宋_GB2312" w:cs="仿宋_GB2312"/>
          <w:color w:val="333333"/>
          <w:sz w:val="32"/>
          <w:szCs w:val="32"/>
          <w:shd w:val="clear" w:color="auto" w:fill="FFFFFF"/>
        </w:rPr>
        <w:t>GB 2718-2014 食品安全国家标准 酿造酱、</w:t>
      </w:r>
      <w:r>
        <w:rPr>
          <w:rFonts w:hint="eastAsia" w:ascii="仿宋_GB2312" w:hAnsi="仿宋_GB2312" w:eastAsia="仿宋_GB2312" w:cs="仿宋_GB2312"/>
          <w:sz w:val="32"/>
          <w:szCs w:val="32"/>
        </w:rPr>
        <w:t>产品明示标准及质量要求、整顿办函[2011]1号《食品中可能违法添加的非食用物质和易滥用的食品添加剂品种名单(第五批)》、整顿办函〔2011〕1号   全国食品安全整顿工作办公室关于印发《食品中可能违法添加的非食用物质和易滥用的食品添加剂品种名单(第五批)》的通知、食品整治办[2008]3号《食品中可能违法添加的非食用物质和易滥用的食品添加剂品种名单(第一批)》等标准及产品明示标准和指标的要求。</w:t>
      </w:r>
      <w:r>
        <w:rPr>
          <w:rFonts w:hint="eastAsia" w:ascii="仿宋_GB2312" w:hAnsi="仿宋_GB2312" w:eastAsia="仿宋_GB2312" w:cs="仿宋_GB2312"/>
          <w:bCs/>
          <w:sz w:val="32"/>
          <w:szCs w:val="32"/>
        </w:rPr>
        <w:t xml:space="preserve">    </w:t>
      </w:r>
    </w:p>
    <w:p>
      <w:pPr>
        <w:keepNext w:val="0"/>
        <w:keepLines w:val="0"/>
        <w:pageBreakBefore w:val="0"/>
        <w:kinsoku/>
        <w:wordWrap/>
        <w:overflowPunct/>
        <w:topLinePunct w:val="0"/>
        <w:autoSpaceDE/>
        <w:autoSpaceDN/>
        <w:bidi w:val="0"/>
        <w:adjustRightInd/>
        <w:snapToGrid/>
        <w:spacing w:line="288" w:lineRule="auto"/>
        <w:ind w:firstLine="640" w:firstLineChars="200"/>
        <w:textAlignment w:val="auto"/>
        <w:rPr>
          <w:rFonts w:hint="eastAsia" w:ascii="仿宋_GB2312" w:hAnsi="仿宋_GB2312" w:eastAsia="仿宋_GB2312" w:cs="仿宋_GB2312"/>
          <w:bCs/>
          <w:color w:val="FF0000"/>
          <w:sz w:val="32"/>
          <w:szCs w:val="32"/>
          <w:lang w:val="en-US" w:eastAsia="zh-CN"/>
        </w:rPr>
      </w:pPr>
      <w:r>
        <w:rPr>
          <w:rFonts w:hint="eastAsia" w:ascii="仿宋_GB2312" w:hAnsi="仿宋_GB2312" w:eastAsia="仿宋_GB2312" w:cs="仿宋_GB2312"/>
          <w:bCs/>
          <w:sz w:val="32"/>
          <w:szCs w:val="32"/>
        </w:rPr>
        <w:t>（二）检验项目</w:t>
      </w:r>
      <w:r>
        <w:rPr>
          <w:rFonts w:hint="eastAsia" w:ascii="仿宋_GB2312" w:hAnsi="仿宋_GB2312" w:eastAsia="仿宋_GB2312" w:cs="仿宋_GB2312"/>
          <w:bCs/>
          <w:sz w:val="32"/>
          <w:szCs w:val="32"/>
          <w:lang w:val="en-US" w:eastAsia="zh-CN"/>
        </w:rPr>
        <w:tab/>
      </w:r>
    </w:p>
    <w:p>
      <w:pPr>
        <w:keepNext w:val="0"/>
        <w:keepLines w:val="0"/>
        <w:pageBreakBefore w:val="0"/>
        <w:widowControl/>
        <w:kinsoku/>
        <w:wordWrap/>
        <w:overflowPunct/>
        <w:topLinePunct w:val="0"/>
        <w:autoSpaceDE/>
        <w:autoSpaceDN/>
        <w:bidi w:val="0"/>
        <w:adjustRightInd/>
        <w:snapToGrid/>
        <w:spacing w:line="28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酱油</w:t>
      </w:r>
      <w:r>
        <w:rPr>
          <w:rFonts w:hint="eastAsia" w:ascii="仿宋_GB2312" w:hAnsi="仿宋_GB2312" w:eastAsia="仿宋_GB2312" w:cs="仿宋_GB2312"/>
          <w:sz w:val="32"/>
          <w:szCs w:val="32"/>
        </w:rPr>
        <w:t>检验项目包括：</w:t>
      </w:r>
      <w:r>
        <w:rPr>
          <w:rFonts w:hint="eastAsia" w:ascii="仿宋_GB2312" w:hAnsi="仿宋_GB2312" w:eastAsia="仿宋_GB2312" w:cs="仿宋_GB2312"/>
          <w:sz w:val="32"/>
          <w:szCs w:val="32"/>
          <w:lang w:val="en-US" w:eastAsia="zh-CN"/>
        </w:rPr>
        <w:t>氨基酸态氮（以氮计）、苯甲酸及其钠盐（以苯甲酸计）、山梨酸及其钾盐（以山梨酸计）、糖精钠（以糖精计）；</w:t>
      </w:r>
    </w:p>
    <w:p>
      <w:pPr>
        <w:keepNext w:val="0"/>
        <w:keepLines w:val="0"/>
        <w:pageBreakBefore w:val="0"/>
        <w:widowControl/>
        <w:kinsoku/>
        <w:wordWrap/>
        <w:overflowPunct/>
        <w:topLinePunct w:val="0"/>
        <w:autoSpaceDE/>
        <w:autoSpaceDN/>
        <w:bidi w:val="0"/>
        <w:adjustRightInd/>
        <w:snapToGrid/>
        <w:spacing w:line="28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2.火锅底料、麻辣烫底料</w:t>
      </w:r>
      <w:r>
        <w:rPr>
          <w:rFonts w:hint="eastAsia" w:ascii="仿宋_GB2312" w:hAnsi="仿宋_GB2312" w:eastAsia="仿宋_GB2312" w:cs="仿宋_GB2312"/>
          <w:sz w:val="32"/>
          <w:szCs w:val="32"/>
        </w:rPr>
        <w:t>检验项目包括：</w:t>
      </w:r>
      <w:r>
        <w:rPr>
          <w:rFonts w:hint="eastAsia" w:ascii="仿宋_GB2312" w:hAnsi="仿宋_GB2312" w:eastAsia="仿宋_GB2312" w:cs="仿宋_GB2312"/>
          <w:sz w:val="32"/>
          <w:szCs w:val="32"/>
          <w:lang w:val="en-US" w:eastAsia="zh-CN"/>
        </w:rPr>
        <w:t>铅(以 </w:t>
      </w:r>
      <w:r>
        <w:rPr>
          <w:rFonts w:hint="default" w:ascii="仿宋_GB2312" w:hAnsi="仿宋_GB2312" w:eastAsia="仿宋_GB2312" w:cs="仿宋_GB2312"/>
          <w:sz w:val="32"/>
          <w:szCs w:val="32"/>
          <w:lang w:val="en-US" w:eastAsia="zh-CN"/>
        </w:rPr>
        <w:t>Pb</w:t>
      </w:r>
      <w:r>
        <w:rPr>
          <w:rFonts w:hint="eastAsia" w:ascii="仿宋_GB2312" w:hAnsi="仿宋_GB2312" w:eastAsia="仿宋_GB2312" w:cs="仿宋_GB2312"/>
          <w:sz w:val="32"/>
          <w:szCs w:val="32"/>
          <w:lang w:val="en-US" w:eastAsia="zh-CN"/>
        </w:rPr>
        <w:t> 计)、苯甲酸及其钠盐(以苯甲酸计)、山梨酸及其钾盐(以山梨酸计)、脱氢乙酸及其钠盐(以脱氢乙酸计)</w:t>
      </w:r>
    </w:p>
    <w:p>
      <w:pPr>
        <w:keepNext w:val="0"/>
        <w:keepLines w:val="0"/>
        <w:pageBreakBefore w:val="0"/>
        <w:kinsoku/>
        <w:wordWrap/>
        <w:overflowPunct/>
        <w:topLinePunct w:val="0"/>
        <w:autoSpaceDE/>
        <w:autoSpaceDN/>
        <w:bidi w:val="0"/>
        <w:adjustRightInd/>
        <w:snapToGrid/>
        <w:spacing w:line="288"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、淀粉及淀粉制品</w:t>
      </w:r>
    </w:p>
    <w:p>
      <w:pPr>
        <w:keepNext w:val="0"/>
        <w:keepLines w:val="0"/>
        <w:pageBreakBefore w:val="0"/>
        <w:kinsoku/>
        <w:wordWrap/>
        <w:overflowPunct/>
        <w:topLinePunct w:val="0"/>
        <w:autoSpaceDE/>
        <w:autoSpaceDN/>
        <w:bidi w:val="0"/>
        <w:adjustRightInd/>
        <w:snapToGrid/>
        <w:spacing w:line="288" w:lineRule="auto"/>
        <w:ind w:firstLine="640" w:firstLineChars="200"/>
        <w:textAlignment w:val="auto"/>
        <w:rPr>
          <w:rFonts w:hint="eastAsia" w:ascii="仿宋_GB2312" w:hAnsi="仿宋_GB2312" w:eastAsia="仿宋_GB2312" w:cs="仿宋_GB2312"/>
          <w:bCs/>
          <w:color w:val="FF0000"/>
          <w:sz w:val="32"/>
          <w:szCs w:val="32"/>
        </w:rPr>
      </w:pPr>
      <w:r>
        <w:rPr>
          <w:rFonts w:hint="eastAsia" w:ascii="仿宋_GB2312" w:hAnsi="仿宋_GB2312" w:eastAsia="仿宋_GB2312" w:cs="仿宋_GB2312"/>
          <w:bCs/>
          <w:sz w:val="32"/>
          <w:szCs w:val="32"/>
        </w:rPr>
        <w:t xml:space="preserve">（一）抽检依据 </w:t>
      </w:r>
    </w:p>
    <w:p>
      <w:pPr>
        <w:keepNext w:val="0"/>
        <w:keepLines w:val="0"/>
        <w:pageBreakBefore w:val="0"/>
        <w:kinsoku/>
        <w:wordWrap/>
        <w:overflowPunct/>
        <w:topLinePunct w:val="0"/>
        <w:autoSpaceDE/>
        <w:autoSpaceDN/>
        <w:bidi w:val="0"/>
        <w:adjustRightInd/>
        <w:snapToGrid/>
        <w:spacing w:line="288" w:lineRule="auto"/>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抽检依据GB 2760-2014《食品安全国家标准 食品添加剂使用标准》、GB 2762-2017《食品安全国家标准 食品中污染物限量》、</w:t>
      </w:r>
      <w:r>
        <w:rPr>
          <w:rFonts w:hint="eastAsia" w:ascii="仿宋_GB2312" w:hAnsi="仿宋_GB2312" w:eastAsia="仿宋_GB2312" w:cs="仿宋_GB2312"/>
          <w:color w:val="333333"/>
          <w:sz w:val="32"/>
          <w:szCs w:val="32"/>
          <w:shd w:val="clear" w:color="auto" w:fill="FFFFFF"/>
        </w:rPr>
        <w:t>GB 31637-2016 《食品安全国家标准 食用淀粉》</w:t>
      </w:r>
      <w:r>
        <w:rPr>
          <w:rFonts w:hint="eastAsia" w:ascii="仿宋_GB2312" w:hAnsi="仿宋_GB2312" w:eastAsia="仿宋_GB2312" w:cs="仿宋_GB2312"/>
          <w:sz w:val="32"/>
          <w:szCs w:val="32"/>
        </w:rPr>
        <w:t>等标准及产品明示标准和指标的要求。</w:t>
      </w:r>
      <w:r>
        <w:rPr>
          <w:rFonts w:hint="eastAsia" w:ascii="仿宋_GB2312" w:hAnsi="仿宋_GB2312" w:eastAsia="仿宋_GB2312" w:cs="仿宋_GB2312"/>
          <w:bCs/>
          <w:sz w:val="32"/>
          <w:szCs w:val="32"/>
        </w:rPr>
        <w:t xml:space="preserve">    </w:t>
      </w:r>
    </w:p>
    <w:p>
      <w:pPr>
        <w:keepNext w:val="0"/>
        <w:keepLines w:val="0"/>
        <w:pageBreakBefore w:val="0"/>
        <w:kinsoku/>
        <w:wordWrap/>
        <w:overflowPunct/>
        <w:topLinePunct w:val="0"/>
        <w:autoSpaceDE/>
        <w:autoSpaceDN/>
        <w:bidi w:val="0"/>
        <w:adjustRightInd/>
        <w:snapToGrid/>
        <w:spacing w:line="288" w:lineRule="auto"/>
        <w:ind w:firstLine="640" w:firstLineChars="200"/>
        <w:textAlignment w:val="auto"/>
        <w:rPr>
          <w:rFonts w:hint="eastAsia" w:ascii="仿宋_GB2312" w:hAnsi="仿宋_GB2312" w:eastAsia="仿宋_GB2312" w:cs="仿宋_GB2312"/>
          <w:bCs/>
          <w:color w:val="FF0000"/>
          <w:sz w:val="32"/>
          <w:szCs w:val="32"/>
        </w:rPr>
      </w:pPr>
      <w:r>
        <w:rPr>
          <w:rFonts w:hint="eastAsia" w:ascii="仿宋_GB2312" w:hAnsi="仿宋_GB2312" w:eastAsia="仿宋_GB2312" w:cs="仿宋_GB2312"/>
          <w:bCs/>
          <w:sz w:val="32"/>
          <w:szCs w:val="32"/>
        </w:rPr>
        <w:t>（二）检验项目</w:t>
      </w:r>
    </w:p>
    <w:p>
      <w:pPr>
        <w:keepNext w:val="0"/>
        <w:keepLines w:val="0"/>
        <w:pageBreakBefore w:val="0"/>
        <w:widowControl/>
        <w:kinsoku/>
        <w:wordWrap/>
        <w:overflowPunct/>
        <w:topLinePunct w:val="0"/>
        <w:autoSpaceDE/>
        <w:autoSpaceDN/>
        <w:bidi w:val="0"/>
        <w:adjustRightInd/>
        <w:snapToGrid/>
        <w:spacing w:line="288"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粉条粉丝检验项目包括：铅(以Pb计),苯甲酸及其钠盐(以苯甲酸计),山梨酸及其钾盐(以山梨酸计),铝的残留量(干样品,以Al计),二氧化硫残留量。</w:t>
      </w:r>
    </w:p>
    <w:p>
      <w:pPr>
        <w:keepNext w:val="0"/>
        <w:keepLines w:val="0"/>
        <w:pageBreakBefore w:val="0"/>
        <w:kinsoku/>
        <w:wordWrap/>
        <w:overflowPunct/>
        <w:topLinePunct w:val="0"/>
        <w:autoSpaceDE/>
        <w:autoSpaceDN/>
        <w:bidi w:val="0"/>
        <w:adjustRightInd/>
        <w:snapToGrid/>
        <w:spacing w:line="288"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、食用农产品</w:t>
      </w:r>
    </w:p>
    <w:p>
      <w:pPr>
        <w:keepNext w:val="0"/>
        <w:keepLines w:val="0"/>
        <w:pageBreakBefore w:val="0"/>
        <w:kinsoku/>
        <w:wordWrap/>
        <w:overflowPunct/>
        <w:topLinePunct w:val="0"/>
        <w:autoSpaceDE/>
        <w:autoSpaceDN/>
        <w:bidi w:val="0"/>
        <w:adjustRightInd/>
        <w:snapToGrid/>
        <w:spacing w:line="288" w:lineRule="auto"/>
        <w:ind w:firstLine="640" w:firstLineChars="200"/>
        <w:textAlignment w:val="auto"/>
        <w:rPr>
          <w:rFonts w:hint="eastAsia" w:ascii="仿宋_GB2312" w:hAnsi="仿宋_GB2312" w:eastAsia="仿宋_GB2312" w:cs="仿宋_GB2312"/>
          <w:bCs/>
          <w:color w:val="FF0000"/>
          <w:sz w:val="32"/>
          <w:szCs w:val="32"/>
        </w:rPr>
      </w:pPr>
      <w:r>
        <w:rPr>
          <w:rFonts w:hint="eastAsia" w:ascii="仿宋_GB2312" w:hAnsi="仿宋_GB2312" w:eastAsia="仿宋_GB2312" w:cs="仿宋_GB2312"/>
          <w:bCs/>
          <w:sz w:val="32"/>
          <w:szCs w:val="32"/>
        </w:rPr>
        <w:t xml:space="preserve">（一）抽检依据 </w:t>
      </w:r>
    </w:p>
    <w:p>
      <w:pPr>
        <w:keepNext w:val="0"/>
        <w:keepLines w:val="0"/>
        <w:pageBreakBefore w:val="0"/>
        <w:kinsoku/>
        <w:wordWrap/>
        <w:overflowPunct/>
        <w:topLinePunct w:val="0"/>
        <w:autoSpaceDE/>
        <w:autoSpaceDN/>
        <w:bidi w:val="0"/>
        <w:adjustRightInd/>
        <w:snapToGrid/>
        <w:spacing w:line="288" w:lineRule="auto"/>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抽检依据GB 2762-2017《食品安全国家标准 食品中污染物限量》、</w:t>
      </w:r>
      <w:r>
        <w:rPr>
          <w:rFonts w:hint="eastAsia" w:ascii="仿宋_GB2312" w:hAnsi="仿宋_GB2312" w:eastAsia="仿宋_GB2312" w:cs="仿宋_GB2312"/>
          <w:color w:val="333333"/>
          <w:sz w:val="32"/>
          <w:szCs w:val="32"/>
          <w:shd w:val="clear" w:color="auto" w:fill="FFFFFF"/>
        </w:rPr>
        <w:t>GB 2763-2021 《食品安全国家标准 食品中农药最大残留限量》、GB 2761-2017 《食品安全国家标准 食品中真菌毒素限量》、GB 19300-2014 《食品安全国家标准 坚果与籽类食品》</w:t>
      </w:r>
      <w:r>
        <w:rPr>
          <w:rFonts w:hint="eastAsia" w:ascii="仿宋_GB2312" w:hAnsi="仿宋_GB2312" w:eastAsia="仿宋_GB2312" w:cs="仿宋_GB2312"/>
          <w:sz w:val="32"/>
          <w:szCs w:val="32"/>
        </w:rPr>
        <w:t>产品明示标准及质量要求。</w:t>
      </w:r>
      <w:r>
        <w:rPr>
          <w:rFonts w:hint="eastAsia" w:ascii="仿宋_GB2312" w:hAnsi="仿宋_GB2312" w:eastAsia="仿宋_GB2312" w:cs="仿宋_GB2312"/>
          <w:bCs/>
          <w:sz w:val="32"/>
          <w:szCs w:val="32"/>
        </w:rPr>
        <w:t xml:space="preserve">    </w:t>
      </w:r>
    </w:p>
    <w:p>
      <w:pPr>
        <w:keepNext w:val="0"/>
        <w:keepLines w:val="0"/>
        <w:pageBreakBefore w:val="0"/>
        <w:numPr>
          <w:ilvl w:val="0"/>
          <w:numId w:val="1"/>
        </w:numPr>
        <w:kinsoku/>
        <w:wordWrap/>
        <w:overflowPunct/>
        <w:topLinePunct w:val="0"/>
        <w:autoSpaceDE/>
        <w:autoSpaceDN/>
        <w:bidi w:val="0"/>
        <w:adjustRightInd/>
        <w:snapToGrid/>
        <w:spacing w:line="288" w:lineRule="auto"/>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检验项目</w:t>
      </w:r>
    </w:p>
    <w:p>
      <w:pPr>
        <w:keepNext w:val="0"/>
        <w:keepLines w:val="0"/>
        <w:pageBreakBefore w:val="0"/>
        <w:numPr>
          <w:ilvl w:val="0"/>
          <w:numId w:val="0"/>
        </w:numPr>
        <w:kinsoku/>
        <w:wordWrap/>
        <w:overflowPunct/>
        <w:topLinePunct w:val="0"/>
        <w:autoSpaceDE/>
        <w:autoSpaceDN/>
        <w:bidi w:val="0"/>
        <w:adjustRightInd/>
        <w:snapToGrid/>
        <w:spacing w:line="288" w:lineRule="auto"/>
        <w:ind w:left="0" w:leftChars="0"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kern w:val="2"/>
          <w:sz w:val="32"/>
          <w:szCs w:val="32"/>
          <w:lang w:val="en-US" w:eastAsia="zh-CN" w:bidi="ar-SA"/>
        </w:rPr>
        <w:t>1、</w:t>
      </w:r>
      <w:r>
        <w:rPr>
          <w:rFonts w:hint="eastAsia" w:ascii="仿宋_GB2312" w:hAnsi="仿宋_GB2312" w:eastAsia="仿宋_GB2312" w:cs="仿宋_GB2312"/>
          <w:bCs/>
          <w:sz w:val="32"/>
          <w:szCs w:val="32"/>
          <w:lang w:val="en-US" w:eastAsia="zh-CN"/>
        </w:rPr>
        <w:t>豆芽检测项目包括：亚硫酸盐(以SO₂计),总汞(以Hg计),铅(以Pb计),6-苄基腺嘌呤(6-BA),4-氯苯氧乙酸钠(以4-氯苯氧乙酸计)</w:t>
      </w:r>
    </w:p>
    <w:p>
      <w:pPr>
        <w:keepNext w:val="0"/>
        <w:keepLines w:val="0"/>
        <w:pageBreakBefore w:val="0"/>
        <w:numPr>
          <w:ilvl w:val="0"/>
          <w:numId w:val="0"/>
        </w:numPr>
        <w:kinsoku/>
        <w:wordWrap/>
        <w:overflowPunct/>
        <w:topLinePunct w:val="0"/>
        <w:autoSpaceDE/>
        <w:autoSpaceDN/>
        <w:bidi w:val="0"/>
        <w:adjustRightInd/>
        <w:snapToGrid/>
        <w:spacing w:line="288" w:lineRule="auto"/>
        <w:ind w:left="0" w:leftChars="0"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kern w:val="2"/>
          <w:sz w:val="32"/>
          <w:szCs w:val="32"/>
          <w:lang w:val="en-US" w:eastAsia="zh-CN" w:bidi="ar-SA"/>
        </w:rPr>
        <w:t>2、</w:t>
      </w:r>
      <w:r>
        <w:rPr>
          <w:rFonts w:hint="eastAsia" w:ascii="仿宋_GB2312" w:hAnsi="仿宋_GB2312" w:eastAsia="仿宋_GB2312" w:cs="仿宋_GB2312"/>
          <w:bCs/>
          <w:sz w:val="32"/>
          <w:szCs w:val="32"/>
          <w:lang w:val="en-US" w:eastAsia="zh-CN"/>
        </w:rPr>
        <w:t>柑橘类水果检测项目包括：三唑磷,丙溴磷,氯氟氰菊酯和高效氯氟氰菊酯,毒死蜱,联苯菊酯,苯醚甲环唑</w:t>
      </w:r>
    </w:p>
    <w:p>
      <w:pPr>
        <w:keepNext w:val="0"/>
        <w:keepLines w:val="0"/>
        <w:pageBreakBefore w:val="0"/>
        <w:numPr>
          <w:ilvl w:val="0"/>
          <w:numId w:val="0"/>
        </w:numPr>
        <w:kinsoku/>
        <w:wordWrap/>
        <w:overflowPunct/>
        <w:topLinePunct w:val="0"/>
        <w:autoSpaceDE/>
        <w:autoSpaceDN/>
        <w:bidi w:val="0"/>
        <w:adjustRightInd/>
        <w:snapToGrid/>
        <w:spacing w:line="288" w:lineRule="auto"/>
        <w:ind w:left="0" w:leftChars="0"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kern w:val="2"/>
          <w:sz w:val="32"/>
          <w:szCs w:val="32"/>
          <w:lang w:val="en-US" w:eastAsia="zh-CN" w:bidi="ar-SA"/>
        </w:rPr>
        <w:t>3、</w:t>
      </w:r>
      <w:r>
        <w:rPr>
          <w:rFonts w:hint="eastAsia" w:ascii="仿宋_GB2312" w:hAnsi="仿宋_GB2312" w:eastAsia="仿宋_GB2312" w:cs="仿宋_GB2312"/>
          <w:bCs/>
          <w:sz w:val="32"/>
          <w:szCs w:val="32"/>
          <w:lang w:val="en-US" w:eastAsia="zh-CN"/>
        </w:rPr>
        <w:t>根茎类和薯芋类蔬菜检测项目包括：氧乐果,氯氟氰菊酯和高效氯氟氰菊酯,甲胺磷,甲拌磷,敌敌畏,毒死蜱</w:t>
      </w:r>
    </w:p>
    <w:p>
      <w:pPr>
        <w:keepNext w:val="0"/>
        <w:keepLines w:val="0"/>
        <w:pageBreakBefore w:val="0"/>
        <w:numPr>
          <w:ilvl w:val="0"/>
          <w:numId w:val="0"/>
        </w:numPr>
        <w:kinsoku/>
        <w:wordWrap/>
        <w:overflowPunct/>
        <w:topLinePunct w:val="0"/>
        <w:autoSpaceDE/>
        <w:autoSpaceDN/>
        <w:bidi w:val="0"/>
        <w:adjustRightInd/>
        <w:snapToGrid/>
        <w:spacing w:line="288" w:lineRule="auto"/>
        <w:ind w:left="0" w:leftChars="0"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kern w:val="2"/>
          <w:sz w:val="32"/>
          <w:szCs w:val="32"/>
          <w:lang w:val="en-US" w:eastAsia="zh-CN" w:bidi="ar-SA"/>
        </w:rPr>
        <w:t>4、</w:t>
      </w:r>
      <w:r>
        <w:rPr>
          <w:rFonts w:hint="eastAsia" w:ascii="仿宋_GB2312" w:hAnsi="仿宋_GB2312" w:eastAsia="仿宋_GB2312" w:cs="仿宋_GB2312"/>
          <w:bCs/>
          <w:sz w:val="32"/>
          <w:szCs w:val="32"/>
          <w:lang w:val="en-US" w:eastAsia="zh-CN"/>
        </w:rPr>
        <w:t>瓜类蔬菜检测项目包括：敌敌畏,毒死蜱,腐霉利,氧乐果,甲拌磷,倍硫磷</w:t>
      </w:r>
    </w:p>
    <w:p>
      <w:pPr>
        <w:keepNext w:val="0"/>
        <w:keepLines w:val="0"/>
        <w:pageBreakBefore w:val="0"/>
        <w:numPr>
          <w:ilvl w:val="0"/>
          <w:numId w:val="0"/>
        </w:numPr>
        <w:kinsoku/>
        <w:wordWrap/>
        <w:overflowPunct/>
        <w:topLinePunct w:val="0"/>
        <w:autoSpaceDE/>
        <w:autoSpaceDN/>
        <w:bidi w:val="0"/>
        <w:adjustRightInd/>
        <w:snapToGrid/>
        <w:spacing w:line="288" w:lineRule="auto"/>
        <w:ind w:left="0" w:leftChars="0"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kern w:val="2"/>
          <w:sz w:val="32"/>
          <w:szCs w:val="32"/>
          <w:lang w:val="en-US" w:eastAsia="zh-CN" w:bidi="ar-SA"/>
        </w:rPr>
        <w:t>5、</w:t>
      </w:r>
      <w:r>
        <w:rPr>
          <w:rFonts w:hint="eastAsia" w:ascii="仿宋_GB2312" w:hAnsi="仿宋_GB2312" w:eastAsia="仿宋_GB2312" w:cs="仿宋_GB2312"/>
          <w:bCs/>
          <w:sz w:val="32"/>
          <w:szCs w:val="32"/>
          <w:lang w:val="en-US" w:eastAsia="zh-CN"/>
        </w:rPr>
        <w:t>茄果类蔬菜检测项目包括：敌敌畏,毒死蜱,腐霉利,甲拌磷,氧乐果,乙酰甲胺磷、噻虫胺,镉(以Cd计),克百威,倍硫磷,敌敌畏,毒死蜱</w:t>
      </w:r>
    </w:p>
    <w:p>
      <w:pPr>
        <w:keepNext w:val="0"/>
        <w:keepLines w:val="0"/>
        <w:pageBreakBefore w:val="0"/>
        <w:numPr>
          <w:ilvl w:val="0"/>
          <w:numId w:val="0"/>
        </w:numPr>
        <w:kinsoku/>
        <w:wordWrap/>
        <w:overflowPunct/>
        <w:topLinePunct w:val="0"/>
        <w:autoSpaceDE/>
        <w:autoSpaceDN/>
        <w:bidi w:val="0"/>
        <w:adjustRightInd/>
        <w:snapToGrid/>
        <w:spacing w:line="288" w:lineRule="auto"/>
        <w:ind w:left="0" w:leftChars="0"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kern w:val="2"/>
          <w:sz w:val="32"/>
          <w:szCs w:val="32"/>
          <w:lang w:val="en-US" w:eastAsia="zh-CN" w:bidi="ar-SA"/>
        </w:rPr>
        <w:t>6、</w:t>
      </w:r>
      <w:r>
        <w:rPr>
          <w:rFonts w:hint="eastAsia" w:ascii="仿宋_GB2312" w:hAnsi="仿宋_GB2312" w:eastAsia="仿宋_GB2312" w:cs="仿宋_GB2312"/>
          <w:bCs/>
          <w:sz w:val="32"/>
          <w:szCs w:val="32"/>
          <w:lang w:val="en-US" w:eastAsia="zh-CN"/>
        </w:rPr>
        <w:t>热带和亚热带水果检测项目包括：腈苯唑,吡虫啉,噻虫胺,噻虫嗪,苯醚甲环唑,联苯菊酯</w:t>
      </w:r>
    </w:p>
    <w:p>
      <w:pPr>
        <w:keepNext w:val="0"/>
        <w:keepLines w:val="0"/>
        <w:pageBreakBefore w:val="0"/>
        <w:numPr>
          <w:ilvl w:val="0"/>
          <w:numId w:val="0"/>
        </w:numPr>
        <w:kinsoku/>
        <w:wordWrap/>
        <w:overflowPunct/>
        <w:topLinePunct w:val="0"/>
        <w:autoSpaceDE/>
        <w:autoSpaceDN/>
        <w:bidi w:val="0"/>
        <w:adjustRightInd/>
        <w:snapToGrid/>
        <w:spacing w:line="288" w:lineRule="auto"/>
        <w:ind w:left="0" w:leftChars="0"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kern w:val="2"/>
          <w:sz w:val="32"/>
          <w:szCs w:val="32"/>
          <w:lang w:val="en-US" w:eastAsia="zh-CN" w:bidi="ar-SA"/>
        </w:rPr>
        <w:t>7、</w:t>
      </w:r>
      <w:r>
        <w:rPr>
          <w:rFonts w:hint="eastAsia" w:ascii="仿宋_GB2312" w:hAnsi="仿宋_GB2312" w:eastAsia="仿宋_GB2312" w:cs="仿宋_GB2312"/>
          <w:bCs/>
          <w:sz w:val="32"/>
          <w:szCs w:val="32"/>
          <w:lang w:val="en-US" w:eastAsia="zh-CN"/>
        </w:rPr>
        <w:t>仁果类水果检测项目包括：毒死蜱,氧乐果,敌敌畏,水胺硫磷,苯醚甲环唑，甲拌磷,三唑磷</w:t>
      </w:r>
    </w:p>
    <w:p>
      <w:pPr>
        <w:keepNext w:val="0"/>
        <w:keepLines w:val="0"/>
        <w:pageBreakBefore w:val="0"/>
        <w:numPr>
          <w:ilvl w:val="0"/>
          <w:numId w:val="0"/>
        </w:numPr>
        <w:kinsoku/>
        <w:wordWrap/>
        <w:overflowPunct/>
        <w:topLinePunct w:val="0"/>
        <w:autoSpaceDE/>
        <w:autoSpaceDN/>
        <w:bidi w:val="0"/>
        <w:adjustRightInd/>
        <w:snapToGrid/>
        <w:spacing w:line="288" w:lineRule="auto"/>
        <w:ind w:left="0" w:leftChars="0"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kern w:val="2"/>
          <w:sz w:val="32"/>
          <w:szCs w:val="32"/>
          <w:lang w:val="en-US" w:eastAsia="zh-CN" w:bidi="ar-SA"/>
        </w:rPr>
        <w:t>8、</w:t>
      </w:r>
      <w:r>
        <w:rPr>
          <w:rFonts w:hint="eastAsia" w:ascii="仿宋_GB2312" w:hAnsi="仿宋_GB2312" w:eastAsia="仿宋_GB2312" w:cs="仿宋_GB2312"/>
          <w:bCs/>
          <w:sz w:val="32"/>
          <w:szCs w:val="32"/>
          <w:lang w:val="en-US" w:eastAsia="zh-CN"/>
        </w:rPr>
        <w:t>生干坚果与籽类食品检测项目包括：黄曲霉毒素B₁,苯醚甲环唑,铅(以Pb计),镉(以Cd计),酸价(以脂肪计)(KOH),过氧化值(以脂肪计)</w:t>
      </w:r>
    </w:p>
    <w:p>
      <w:pPr>
        <w:keepNext w:val="0"/>
        <w:keepLines w:val="0"/>
        <w:pageBreakBefore w:val="0"/>
        <w:numPr>
          <w:ilvl w:val="0"/>
          <w:numId w:val="0"/>
        </w:numPr>
        <w:kinsoku/>
        <w:wordWrap/>
        <w:overflowPunct/>
        <w:topLinePunct w:val="0"/>
        <w:autoSpaceDE/>
        <w:autoSpaceDN/>
        <w:bidi w:val="0"/>
        <w:adjustRightInd/>
        <w:snapToGrid/>
        <w:spacing w:line="288" w:lineRule="auto"/>
        <w:ind w:left="0" w:leftChars="0"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kern w:val="2"/>
          <w:sz w:val="32"/>
          <w:szCs w:val="32"/>
          <w:lang w:val="en-US" w:eastAsia="zh-CN" w:bidi="ar-SA"/>
        </w:rPr>
        <w:t>9、</w:t>
      </w:r>
      <w:r>
        <w:rPr>
          <w:rFonts w:hint="eastAsia" w:ascii="仿宋_GB2312" w:hAnsi="仿宋_GB2312" w:eastAsia="仿宋_GB2312" w:cs="仿宋_GB2312"/>
          <w:bCs/>
          <w:sz w:val="32"/>
          <w:szCs w:val="32"/>
          <w:lang w:val="en-US" w:eastAsia="zh-CN"/>
        </w:rPr>
        <w:t>鲜蛋类检测项目包括：地美硝唑,呋喃唑酮代谢物,氟虫腈,氯霉素,磺胺类(总量),甲硝唑</w:t>
      </w:r>
    </w:p>
    <w:p>
      <w:pPr>
        <w:keepNext w:val="0"/>
        <w:keepLines w:val="0"/>
        <w:pageBreakBefore w:val="0"/>
        <w:numPr>
          <w:ilvl w:val="0"/>
          <w:numId w:val="0"/>
        </w:numPr>
        <w:kinsoku/>
        <w:wordWrap/>
        <w:overflowPunct/>
        <w:topLinePunct w:val="0"/>
        <w:autoSpaceDE/>
        <w:autoSpaceDN/>
        <w:bidi w:val="0"/>
        <w:adjustRightInd/>
        <w:snapToGrid/>
        <w:spacing w:line="288" w:lineRule="auto"/>
        <w:ind w:left="0" w:leftChars="0"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kern w:val="2"/>
          <w:sz w:val="32"/>
          <w:szCs w:val="32"/>
          <w:lang w:val="en-US" w:eastAsia="zh-CN" w:bidi="ar-SA"/>
        </w:rPr>
        <w:t>10、</w:t>
      </w:r>
      <w:r>
        <w:rPr>
          <w:rFonts w:hint="eastAsia" w:ascii="仿宋_GB2312" w:hAnsi="仿宋_GB2312" w:eastAsia="仿宋_GB2312" w:cs="仿宋_GB2312"/>
          <w:bCs/>
          <w:sz w:val="32"/>
          <w:szCs w:val="32"/>
          <w:lang w:val="en-US" w:eastAsia="zh-CN"/>
        </w:rPr>
        <w:t>叶菜类蔬菜检测项目包括：氯氟氰菊酯和高效氯氟氰菊酯,甲基异柳磷,甲拌磷,甲胺磷,毒死蜱,啶虫脒，水胺硫磷，倍硫磷，灭多威</w:t>
      </w:r>
    </w:p>
    <w:p>
      <w:pPr>
        <w:keepNext w:val="0"/>
        <w:keepLines w:val="0"/>
        <w:pageBreakBefore w:val="0"/>
        <w:numPr>
          <w:ilvl w:val="0"/>
          <w:numId w:val="0"/>
        </w:numPr>
        <w:kinsoku/>
        <w:wordWrap/>
        <w:overflowPunct/>
        <w:topLinePunct w:val="0"/>
        <w:autoSpaceDE/>
        <w:autoSpaceDN/>
        <w:bidi w:val="0"/>
        <w:adjustRightInd/>
        <w:snapToGrid/>
        <w:spacing w:line="288"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val="en-US" w:eastAsia="zh-CN"/>
        </w:rPr>
        <w:t>11、芸薹属类蔬菜检测项目包括：甲基异柳磷,灭线磷,水胺硫磷,甲胺磷</w:t>
      </w:r>
    </w:p>
    <w:p>
      <w:pPr>
        <w:keepNext w:val="0"/>
        <w:keepLines w:val="0"/>
        <w:pageBreakBefore w:val="0"/>
        <w:kinsoku/>
        <w:wordWrap/>
        <w:overflowPunct/>
        <w:topLinePunct w:val="0"/>
        <w:autoSpaceDE/>
        <w:autoSpaceDN/>
        <w:bidi w:val="0"/>
        <w:adjustRightInd/>
        <w:snapToGrid/>
        <w:spacing w:line="28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五、餐饮食品</w:t>
      </w:r>
    </w:p>
    <w:p>
      <w:pPr>
        <w:keepNext w:val="0"/>
        <w:keepLines w:val="0"/>
        <w:pageBreakBefore w:val="0"/>
        <w:kinsoku/>
        <w:wordWrap/>
        <w:overflowPunct/>
        <w:topLinePunct w:val="0"/>
        <w:autoSpaceDE/>
        <w:autoSpaceDN/>
        <w:bidi w:val="0"/>
        <w:adjustRightInd/>
        <w:snapToGrid/>
        <w:spacing w:line="288" w:lineRule="auto"/>
        <w:ind w:firstLine="640" w:firstLineChars="200"/>
        <w:textAlignment w:val="auto"/>
        <w:rPr>
          <w:rFonts w:hint="eastAsia" w:ascii="仿宋_GB2312" w:hAnsi="仿宋_GB2312" w:eastAsia="仿宋_GB2312" w:cs="仿宋_GB2312"/>
          <w:bCs/>
          <w:color w:val="FF0000"/>
          <w:sz w:val="32"/>
          <w:szCs w:val="32"/>
        </w:rPr>
      </w:pPr>
      <w:r>
        <w:rPr>
          <w:rFonts w:hint="eastAsia" w:ascii="仿宋_GB2312" w:hAnsi="仿宋_GB2312" w:eastAsia="仿宋_GB2312" w:cs="仿宋_GB2312"/>
          <w:bCs/>
          <w:sz w:val="32"/>
          <w:szCs w:val="32"/>
        </w:rPr>
        <w:t xml:space="preserve">（一）抽检依据 </w:t>
      </w:r>
    </w:p>
    <w:p>
      <w:pPr>
        <w:keepNext w:val="0"/>
        <w:keepLines w:val="0"/>
        <w:pageBreakBefore w:val="0"/>
        <w:kinsoku/>
        <w:wordWrap/>
        <w:overflowPunct/>
        <w:topLinePunct w:val="0"/>
        <w:autoSpaceDE/>
        <w:autoSpaceDN/>
        <w:bidi w:val="0"/>
        <w:adjustRightInd/>
        <w:snapToGrid/>
        <w:spacing w:line="28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抽检依据为 GB2761《食品安全国家标准食品中真菌毒素限量》、GB 2760《食品安全国家标准食品添加剂使用标准》、GB 2762《食品安全国家标准食品中污染物限量》、GB 10136《食品安全国家标准动物性水产制品》、GB 14934   《食品安全国家标准消毒餐 (饮) 具》、BJS 201802《食品中吗啡、可待因、罂粟碱、那可丁和蒂巴因 的测定》、关于印发《食品中可能违法添加的非食用物质和易滥用的食品添加剂品种名单 (第五批) 》的通知 (整顿办函〔2011〕1 号 )等标准及产品明示标准和质量要求，以及相关的法律法规、部门规章 和规定。</w:t>
      </w:r>
    </w:p>
    <w:p>
      <w:pPr>
        <w:keepNext w:val="0"/>
        <w:keepLines w:val="0"/>
        <w:pageBreakBefore w:val="0"/>
        <w:kinsoku/>
        <w:wordWrap/>
        <w:overflowPunct/>
        <w:topLinePunct w:val="0"/>
        <w:autoSpaceDE/>
        <w:autoSpaceDN/>
        <w:bidi w:val="0"/>
        <w:adjustRightInd/>
        <w:snapToGrid/>
        <w:spacing w:line="288" w:lineRule="auto"/>
        <w:ind w:firstLine="640" w:firstLineChars="200"/>
        <w:textAlignment w:val="auto"/>
        <w:rPr>
          <w:rFonts w:hint="eastAsia" w:ascii="仿宋_GB2312" w:hAnsi="仿宋_GB2312" w:eastAsia="仿宋_GB2312" w:cs="仿宋_GB2312"/>
          <w:bCs/>
          <w:color w:val="FF0000"/>
          <w:sz w:val="32"/>
          <w:szCs w:val="32"/>
        </w:rPr>
      </w:pPr>
      <w:r>
        <w:rPr>
          <w:rFonts w:hint="eastAsia" w:ascii="仿宋_GB2312" w:hAnsi="仿宋_GB2312" w:eastAsia="仿宋_GB2312" w:cs="仿宋_GB2312"/>
          <w:bCs/>
          <w:sz w:val="32"/>
          <w:szCs w:val="32"/>
        </w:rPr>
        <w:t>（二）检验项目</w:t>
      </w:r>
    </w:p>
    <w:p>
      <w:pPr>
        <w:keepNext w:val="0"/>
        <w:keepLines w:val="0"/>
        <w:pageBreakBefore w:val="0"/>
        <w:kinsoku/>
        <w:wordWrap/>
        <w:overflowPunct/>
        <w:topLinePunct w:val="0"/>
        <w:autoSpaceDE/>
        <w:autoSpaceDN/>
        <w:bidi w:val="0"/>
        <w:adjustRightInd/>
        <w:snapToGrid/>
        <w:spacing w:line="288"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餐饮食品检验项目包括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山梨酸及其钾盐(以山梨酸计),苯并[a]芘,氯霉素,亚硝酸盐(以NaNO₂计),铬(以Cr计),苯甲酸及其钠盐(以苯甲酸计),脱氢乙酸及其钠盐(以脱氢乙酸计)</w:t>
      </w:r>
      <w:r>
        <w:rPr>
          <w:rFonts w:hint="eastAsia" w:ascii="仿宋_GB2312" w:hAnsi="仿宋_GB2312" w:eastAsia="仿宋_GB2312" w:cs="仿宋_GB2312"/>
          <w:sz w:val="32"/>
          <w:szCs w:val="32"/>
          <w:lang w:eastAsia="zh-CN"/>
        </w:rPr>
        <w:t>，糖精钠(以糖精计)</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28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六、方便食品</w:t>
      </w:r>
    </w:p>
    <w:p>
      <w:pPr>
        <w:keepNext w:val="0"/>
        <w:keepLines w:val="0"/>
        <w:pageBreakBefore w:val="0"/>
        <w:kinsoku/>
        <w:wordWrap/>
        <w:overflowPunct/>
        <w:topLinePunct w:val="0"/>
        <w:autoSpaceDE/>
        <w:autoSpaceDN/>
        <w:bidi w:val="0"/>
        <w:adjustRightInd/>
        <w:snapToGrid/>
        <w:spacing w:line="288" w:lineRule="auto"/>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（一）抽检依据 </w:t>
      </w:r>
    </w:p>
    <w:p>
      <w:pPr>
        <w:keepNext w:val="0"/>
        <w:keepLines w:val="0"/>
        <w:pageBreakBefore w:val="0"/>
        <w:kinsoku/>
        <w:wordWrap/>
        <w:overflowPunct/>
        <w:topLinePunct w:val="0"/>
        <w:autoSpaceDE/>
        <w:autoSpaceDN/>
        <w:bidi w:val="0"/>
        <w:adjustRightInd/>
        <w:snapToGrid/>
        <w:spacing w:line="28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抽检依据是GB 17400-2015《食品安全国家标准 方便面》等标准及产品明示标准和指标的要求</w:t>
      </w:r>
    </w:p>
    <w:p>
      <w:pPr>
        <w:keepNext w:val="0"/>
        <w:keepLines w:val="0"/>
        <w:pageBreakBefore w:val="0"/>
        <w:kinsoku/>
        <w:wordWrap/>
        <w:overflowPunct/>
        <w:topLinePunct w:val="0"/>
        <w:autoSpaceDE/>
        <w:autoSpaceDN/>
        <w:bidi w:val="0"/>
        <w:adjustRightInd/>
        <w:snapToGrid/>
        <w:spacing w:line="288"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keepNext w:val="0"/>
        <w:keepLines w:val="0"/>
        <w:pageBreakBefore w:val="0"/>
        <w:kinsoku/>
        <w:wordWrap/>
        <w:overflowPunct/>
        <w:topLinePunct w:val="0"/>
        <w:autoSpaceDE/>
        <w:autoSpaceDN/>
        <w:bidi w:val="0"/>
        <w:adjustRightInd/>
        <w:snapToGrid/>
        <w:spacing w:line="288"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油炸面、非油炸面、方便米粉(米线)、方便粉丝抽检项目包括酸价（以脂肪计）（KOH）、过氧化值（以脂肪计）、</w:t>
      </w:r>
      <w:r>
        <w:rPr>
          <w:rFonts w:hint="eastAsia" w:ascii="仿宋_GB2312" w:hAnsi="仿宋_GB2312" w:eastAsia="仿宋_GB2312" w:cs="仿宋_GB2312"/>
          <w:sz w:val="32"/>
          <w:szCs w:val="32"/>
          <w:lang w:val="en-US" w:eastAsia="zh-CN"/>
        </w:rPr>
        <w:t>水分、</w:t>
      </w:r>
      <w:r>
        <w:rPr>
          <w:rFonts w:hint="eastAsia" w:ascii="仿宋_GB2312" w:hAnsi="仿宋_GB2312" w:eastAsia="仿宋_GB2312" w:cs="仿宋_GB2312"/>
          <w:sz w:val="32"/>
          <w:szCs w:val="32"/>
        </w:rPr>
        <w:t>菌落总数、大肠菌群。</w:t>
      </w:r>
    </w:p>
    <w:p>
      <w:pPr>
        <w:keepNext w:val="0"/>
        <w:keepLines w:val="0"/>
        <w:pageBreakBefore w:val="0"/>
        <w:kinsoku/>
        <w:wordWrap/>
        <w:overflowPunct/>
        <w:topLinePunct w:val="0"/>
        <w:autoSpaceDE/>
        <w:autoSpaceDN/>
        <w:bidi w:val="0"/>
        <w:adjustRightInd/>
        <w:snapToGrid/>
        <w:spacing w:line="288" w:lineRule="auto"/>
        <w:ind w:firstLine="640" w:firstLineChars="200"/>
        <w:textAlignment w:val="auto"/>
        <w:rPr>
          <w:rFonts w:hint="eastAsia" w:ascii="仿宋_GB2312" w:hAnsi="仿宋_GB2312" w:eastAsia="仿宋_GB2312" w:cs="仿宋_GB2312"/>
          <w:sz w:val="32"/>
          <w:szCs w:val="32"/>
          <w:lang w:val="en-US" w:eastAsia="zh-CN"/>
        </w:rPr>
        <w:sectPr>
          <w:footerReference r:id="rId3" w:type="default"/>
          <w:pgSz w:w="11906" w:h="16838"/>
          <w:pgMar w:top="1440" w:right="1797" w:bottom="1440" w:left="1797" w:header="1077" w:footer="1020" w:gutter="0"/>
          <w:cols w:space="720" w:num="1"/>
          <w:docGrid w:linePitch="312" w:charSpace="0"/>
        </w:sectPr>
      </w:pPr>
    </w:p>
    <w:p>
      <w:pPr>
        <w:pStyle w:val="3"/>
        <w:widowControl/>
        <w:wordWrap w:val="0"/>
        <w:rPr>
          <w:rFonts w:ascii="Times New Roman" w:hAnsi="Times New Roman" w:cs="Times New Roman"/>
          <w:b/>
          <w:bCs/>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r>
        <w:rPr>
          <w:rFonts w:ascii="Times New Roman" w:hAnsi="Times New Roman" w:eastAsia="黑体" w:cs="Times New Roman"/>
          <w:sz w:val="32"/>
          <w:szCs w:val="32"/>
        </w:rPr>
        <w:t xml:space="preserve"> </w:t>
      </w:r>
      <w:r>
        <w:rPr>
          <w:rFonts w:ascii="Times New Roman" w:hAnsi="Times New Roman" w:cs="Times New Roman"/>
          <w:b/>
          <w:bCs/>
          <w:sz w:val="32"/>
          <w:szCs w:val="32"/>
        </w:rPr>
        <w:t xml:space="preserve">                   </w:t>
      </w:r>
    </w:p>
    <w:p>
      <w:pPr>
        <w:pStyle w:val="3"/>
        <w:widowControl/>
        <w:jc w:val="center"/>
        <w:rPr>
          <w:rFonts w:hint="eastAsia" w:ascii="方正小标宋_GBK" w:hAnsi="方正小标宋_GBK" w:eastAsia="方正小标宋_GBK" w:cs="方正小标宋_GBK"/>
          <w:b/>
          <w:bCs/>
          <w:color w:val="000000"/>
          <w:sz w:val="36"/>
          <w:szCs w:val="36"/>
        </w:rPr>
      </w:pPr>
      <w:r>
        <w:rPr>
          <w:rFonts w:hint="eastAsia" w:ascii="方正小标宋_GBK" w:hAnsi="方正小标宋_GBK" w:eastAsia="方正小标宋_GBK" w:cs="方正小标宋_GBK"/>
          <w:sz w:val="44"/>
          <w:szCs w:val="44"/>
        </w:rPr>
        <w:t>食品安全监督抽检不合格产品信息</w:t>
      </w:r>
    </w:p>
    <w:tbl>
      <w:tblPr>
        <w:tblStyle w:val="4"/>
        <w:tblW w:w="151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8" w:hRule="atLeast"/>
          <w:jc w:val="center"/>
        </w:trPr>
        <w:tc>
          <w:tcPr>
            <w:tcW w:w="15160" w:type="dxa"/>
            <w:tcBorders>
              <w:top w:val="single" w:color="auto" w:sz="4" w:space="0"/>
              <w:left w:val="single" w:color="auto" w:sz="4" w:space="0"/>
              <w:bottom w:val="single" w:color="auto" w:sz="4" w:space="0"/>
              <w:right w:val="single" w:color="auto" w:sz="4" w:space="0"/>
            </w:tcBorders>
            <w:vAlign w:val="center"/>
          </w:tcPr>
          <w:p>
            <w:pPr>
              <w:spacing w:line="276" w:lineRule="auto"/>
              <w:ind w:firstLine="210" w:firstLineChars="100"/>
              <w:jc w:val="left"/>
              <w:rPr>
                <w:rFonts w:ascii="Times New Roman" w:hAnsi="Times New Roman" w:cs="Times New Roman"/>
                <w:kern w:val="0"/>
                <w:szCs w:val="21"/>
              </w:rPr>
            </w:pPr>
            <w:r>
              <w:rPr>
                <w:rFonts w:ascii="Times New Roman" w:hAnsi="Times New Roman" w:cs="Times New Roman"/>
                <w:kern w:val="0"/>
                <w:szCs w:val="21"/>
              </w:rPr>
              <w:t>本次抽检的产品</w:t>
            </w:r>
            <w:r>
              <w:rPr>
                <w:rFonts w:hint="eastAsia" w:ascii="Times New Roman" w:hAnsi="Times New Roman" w:cs="Times New Roman"/>
                <w:kern w:val="0"/>
                <w:szCs w:val="21"/>
              </w:rPr>
              <w:t>包括</w:t>
            </w:r>
            <w:r>
              <w:rPr>
                <w:rFonts w:hint="eastAsia" w:ascii="Times New Roman" w:hAnsi="Times New Roman" w:eastAsia="宋体" w:cs="Times New Roman"/>
                <w:kern w:val="0"/>
                <w:szCs w:val="21"/>
                <w:lang w:eastAsia="zh-CN"/>
              </w:rPr>
              <w:t>餐饮食品、淀粉及淀粉制品、调味品、</w:t>
            </w:r>
            <w:r>
              <w:rPr>
                <w:rFonts w:hint="eastAsia" w:ascii="Times New Roman" w:hAnsi="Times New Roman" w:cs="Times New Roman"/>
                <w:kern w:val="0"/>
                <w:szCs w:val="21"/>
                <w:lang w:val="en-US" w:eastAsia="zh-CN"/>
              </w:rPr>
              <w:t>方便食品、</w:t>
            </w:r>
            <w:r>
              <w:rPr>
                <w:rFonts w:hint="eastAsia" w:ascii="Times New Roman" w:hAnsi="Times New Roman" w:eastAsia="宋体" w:cs="Times New Roman"/>
                <w:kern w:val="0"/>
                <w:szCs w:val="21"/>
                <w:lang w:eastAsia="zh-CN"/>
              </w:rPr>
              <w:t>粮食加工品、食用农产品</w:t>
            </w:r>
            <w:r>
              <w:rPr>
                <w:rFonts w:hint="eastAsia" w:ascii="Times New Roman" w:hAnsi="Times New Roman" w:eastAsia="宋体" w:cs="Times New Roman"/>
                <w:kern w:val="0"/>
                <w:szCs w:val="21"/>
                <w:lang w:val="en-US" w:eastAsia="zh-CN"/>
              </w:rPr>
              <w:t>等</w:t>
            </w:r>
            <w:r>
              <w:rPr>
                <w:rFonts w:hint="eastAsia" w:ascii="Times New Roman" w:hAnsi="Times New Roman" w:cs="Times New Roman"/>
                <w:kern w:val="0"/>
                <w:szCs w:val="21"/>
              </w:rPr>
              <w:t>食品大类</w:t>
            </w:r>
            <w:r>
              <w:rPr>
                <w:rFonts w:hint="eastAsia" w:ascii="Times New Roman" w:hAnsi="Times New Roman" w:cs="Times New Roman"/>
                <w:kern w:val="0"/>
                <w:szCs w:val="21"/>
                <w:lang w:eastAsia="zh-CN"/>
              </w:rPr>
              <w:t>。</w:t>
            </w:r>
          </w:p>
          <w:p>
            <w:pPr>
              <w:spacing w:line="276" w:lineRule="auto"/>
              <w:ind w:left="210" w:leftChars="100"/>
              <w:jc w:val="left"/>
              <w:rPr>
                <w:rFonts w:hint="eastAsia" w:ascii="Times New Roman" w:hAnsi="Times New Roman" w:eastAsia="宋体" w:cs="Times New Roman"/>
                <w:kern w:val="0"/>
                <w:szCs w:val="21"/>
                <w:lang w:eastAsia="zh-CN"/>
              </w:rPr>
            </w:pPr>
            <w:r>
              <w:rPr>
                <w:rFonts w:ascii="Times New Roman" w:hAnsi="Times New Roman" w:cs="Times New Roman"/>
                <w:kern w:val="0"/>
                <w:szCs w:val="21"/>
              </w:rPr>
              <w:t>共抽检</w:t>
            </w:r>
            <w:r>
              <w:rPr>
                <w:rFonts w:hint="eastAsia" w:ascii="Times New Roman" w:hAnsi="Times New Roman" w:cs="Times New Roman"/>
                <w:kern w:val="0"/>
                <w:szCs w:val="21"/>
                <w:lang w:val="en-US" w:eastAsia="zh-CN"/>
              </w:rPr>
              <w:t>409</w:t>
            </w:r>
            <w:r>
              <w:rPr>
                <w:rFonts w:ascii="Times New Roman" w:hAnsi="Times New Roman" w:cs="Times New Roman"/>
                <w:kern w:val="0"/>
                <w:szCs w:val="21"/>
              </w:rPr>
              <w:t>批次产品，其中不合格产品</w:t>
            </w:r>
            <w:r>
              <w:rPr>
                <w:rFonts w:hint="eastAsia" w:ascii="Times New Roman" w:hAnsi="Times New Roman" w:cs="Times New Roman"/>
                <w:kern w:val="0"/>
                <w:szCs w:val="21"/>
                <w:lang w:val="en-US" w:eastAsia="zh-CN"/>
              </w:rPr>
              <w:t>5</w:t>
            </w:r>
            <w:r>
              <w:rPr>
                <w:rFonts w:ascii="Times New Roman" w:hAnsi="Times New Roman" w:cs="Times New Roman"/>
                <w:kern w:val="0"/>
                <w:szCs w:val="21"/>
              </w:rPr>
              <w:t>批</w:t>
            </w:r>
            <w:r>
              <w:rPr>
                <w:rFonts w:hint="eastAsia" w:ascii="Times New Roman" w:hAnsi="Times New Roman" w:cs="Times New Roman"/>
                <w:kern w:val="0"/>
                <w:szCs w:val="21"/>
              </w:rPr>
              <w:t>次</w:t>
            </w:r>
            <w:r>
              <w:rPr>
                <w:rFonts w:ascii="Times New Roman" w:hAnsi="Times New Roman" w:cs="Times New Roman"/>
                <w:kern w:val="0"/>
                <w:szCs w:val="21"/>
              </w:rPr>
              <w:t>。</w:t>
            </w:r>
          </w:p>
          <w:p>
            <w:pPr>
              <w:spacing w:line="276" w:lineRule="auto"/>
              <w:ind w:left="210" w:leftChars="100"/>
              <w:jc w:val="left"/>
              <w:rPr>
                <w:rFonts w:ascii="Times New Roman" w:hAnsi="Times New Roman" w:cs="Times New Roman"/>
                <w:kern w:val="0"/>
                <w:szCs w:val="21"/>
              </w:rPr>
            </w:pPr>
            <w:r>
              <w:rPr>
                <w:rFonts w:ascii="Times New Roman" w:hAnsi="Times New Roman" w:cs="Times New Roman"/>
                <w:kern w:val="0"/>
                <w:szCs w:val="21"/>
              </w:rPr>
              <w:t>抽检不合格产品信息见附表。</w:t>
            </w:r>
          </w:p>
          <w:p>
            <w:pPr>
              <w:spacing w:line="276" w:lineRule="auto"/>
              <w:jc w:val="left"/>
              <w:rPr>
                <w:rFonts w:ascii="Times New Roman" w:hAnsi="Times New Roman" w:cs="Times New Roman"/>
                <w:kern w:val="0"/>
                <w:szCs w:val="21"/>
              </w:rPr>
            </w:pPr>
            <w:r>
              <w:rPr>
                <w:rFonts w:ascii="Times New Roman" w:hAnsi="Times New Roman" w:cs="Times New Roman"/>
                <w:kern w:val="0"/>
                <w:szCs w:val="21"/>
              </w:rPr>
              <w:t xml:space="preserve">  附表：不合格产品信息。</w:t>
            </w:r>
          </w:p>
        </w:tc>
      </w:tr>
    </w:tbl>
    <w:p>
      <w:pPr>
        <w:widowControl/>
        <w:jc w:val="center"/>
        <w:textAlignment w:val="center"/>
        <w:rPr>
          <w:rFonts w:ascii="Times New Roman" w:hAnsi="Times New Roman" w:cs="Times New Roman"/>
          <w:b/>
          <w:bCs/>
          <w:kern w:val="0"/>
          <w:sz w:val="32"/>
          <w:szCs w:val="32"/>
        </w:rPr>
      </w:pPr>
    </w:p>
    <w:p>
      <w:pPr>
        <w:widowControl/>
        <w:jc w:val="center"/>
        <w:textAlignment w:val="center"/>
        <w:rPr>
          <w:rFonts w:ascii="Times New Roman" w:hAnsi="Times New Roman" w:cs="Times New Roman"/>
          <w:b/>
          <w:bCs/>
          <w:kern w:val="0"/>
          <w:sz w:val="32"/>
          <w:szCs w:val="32"/>
        </w:rPr>
      </w:pPr>
      <w:r>
        <w:rPr>
          <w:rFonts w:ascii="Times New Roman" w:hAnsi="Times New Roman" w:cs="Times New Roman"/>
          <w:b/>
          <w:bCs/>
          <w:kern w:val="0"/>
          <w:sz w:val="32"/>
          <w:szCs w:val="32"/>
        </w:rPr>
        <w:t>不合格产品信息</w:t>
      </w:r>
    </w:p>
    <w:tbl>
      <w:tblPr>
        <w:tblStyle w:val="4"/>
        <w:tblpPr w:leftFromText="180" w:rightFromText="180" w:vertAnchor="text" w:horzAnchor="page" w:tblpX="813" w:tblpY="493"/>
        <w:tblOverlap w:val="never"/>
        <w:tblW w:w="1518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0"/>
        <w:gridCol w:w="1230"/>
        <w:gridCol w:w="972"/>
        <w:gridCol w:w="942"/>
        <w:gridCol w:w="1505"/>
        <w:gridCol w:w="1395"/>
        <w:gridCol w:w="917"/>
        <w:gridCol w:w="754"/>
        <w:gridCol w:w="472"/>
        <w:gridCol w:w="1142"/>
        <w:gridCol w:w="2300"/>
        <w:gridCol w:w="986"/>
        <w:gridCol w:w="1328"/>
        <w:gridCol w:w="5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02" w:hRule="atLeast"/>
        </w:trPr>
        <w:tc>
          <w:tcPr>
            <w:tcW w:w="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b/>
                <w:bCs/>
                <w:color w:val="000000"/>
                <w:sz w:val="16"/>
                <w:szCs w:val="16"/>
              </w:rPr>
            </w:pPr>
            <w:r>
              <w:rPr>
                <w:rStyle w:val="7"/>
                <w:sz w:val="16"/>
                <w:szCs w:val="16"/>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b/>
                <w:bCs/>
                <w:color w:val="000000"/>
                <w:sz w:val="16"/>
                <w:szCs w:val="16"/>
              </w:rPr>
            </w:pPr>
            <w:r>
              <w:rPr>
                <w:rStyle w:val="7"/>
                <w:sz w:val="16"/>
                <w:szCs w:val="16"/>
                <w:lang w:val="en-US" w:eastAsia="zh-CN" w:bidi="ar"/>
              </w:rPr>
              <w:t>抽验单编号</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b/>
                <w:bCs/>
                <w:color w:val="000000"/>
                <w:sz w:val="16"/>
                <w:szCs w:val="16"/>
              </w:rPr>
            </w:pPr>
            <w:r>
              <w:rPr>
                <w:rStyle w:val="7"/>
                <w:sz w:val="16"/>
                <w:szCs w:val="16"/>
                <w:lang w:val="en-US" w:eastAsia="zh-CN" w:bidi="ar"/>
              </w:rPr>
              <w:t>标称生产企业名称</w:t>
            </w:r>
          </w:p>
        </w:tc>
        <w:tc>
          <w:tcPr>
            <w:tcW w:w="9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b/>
                <w:bCs/>
                <w:color w:val="000000"/>
                <w:sz w:val="16"/>
                <w:szCs w:val="16"/>
              </w:rPr>
            </w:pPr>
            <w:r>
              <w:rPr>
                <w:rStyle w:val="7"/>
                <w:sz w:val="16"/>
                <w:szCs w:val="16"/>
                <w:lang w:val="en-US" w:eastAsia="zh-CN" w:bidi="ar"/>
              </w:rPr>
              <w:t>标称生产企业地址</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b/>
                <w:bCs/>
                <w:color w:val="000000"/>
                <w:sz w:val="16"/>
                <w:szCs w:val="16"/>
              </w:rPr>
            </w:pPr>
            <w:r>
              <w:rPr>
                <w:rStyle w:val="7"/>
                <w:sz w:val="16"/>
                <w:szCs w:val="16"/>
                <w:lang w:val="en-US" w:eastAsia="zh-CN" w:bidi="ar"/>
              </w:rPr>
              <w:t>被抽样单位名称</w:t>
            </w: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被抽样单位地址</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食品名称</w:t>
            </w:r>
          </w:p>
        </w:tc>
        <w:tc>
          <w:tcPr>
            <w:tcW w:w="7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规格型号</w:t>
            </w:r>
          </w:p>
        </w:tc>
        <w:tc>
          <w:tcPr>
            <w:tcW w:w="4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b/>
                <w:bCs/>
                <w:color w:val="000000"/>
                <w:sz w:val="16"/>
                <w:szCs w:val="16"/>
              </w:rPr>
            </w:pPr>
            <w:r>
              <w:rPr>
                <w:rStyle w:val="7"/>
                <w:sz w:val="16"/>
                <w:szCs w:val="16"/>
                <w:lang w:val="en-US" w:eastAsia="zh-CN" w:bidi="ar"/>
              </w:rPr>
              <w:t>商标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b/>
                <w:bCs/>
                <w:color w:val="000000"/>
                <w:sz w:val="16"/>
                <w:szCs w:val="16"/>
              </w:rPr>
            </w:pPr>
            <w:r>
              <w:rPr>
                <w:rStyle w:val="7"/>
                <w:sz w:val="16"/>
                <w:szCs w:val="16"/>
                <w:lang w:val="en-US" w:eastAsia="zh-CN" w:bidi="ar"/>
              </w:rPr>
              <w:t>销售（购进）日期/批号</w:t>
            </w:r>
          </w:p>
        </w:tc>
        <w:tc>
          <w:tcPr>
            <w:tcW w:w="2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b/>
                <w:bCs/>
                <w:color w:val="000000"/>
                <w:sz w:val="16"/>
                <w:szCs w:val="16"/>
              </w:rPr>
            </w:pPr>
            <w:r>
              <w:rPr>
                <w:rStyle w:val="7"/>
                <w:sz w:val="16"/>
                <w:szCs w:val="16"/>
                <w:lang w:val="en-US" w:eastAsia="zh-CN" w:bidi="ar"/>
              </w:rPr>
              <w:t>不合格项目║检验结果║标准值</w:t>
            </w:r>
          </w:p>
        </w:tc>
        <w:tc>
          <w:tcPr>
            <w:tcW w:w="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b/>
                <w:bCs/>
                <w:color w:val="000000"/>
                <w:sz w:val="16"/>
                <w:szCs w:val="16"/>
              </w:rPr>
            </w:pPr>
            <w:r>
              <w:rPr>
                <w:rStyle w:val="7"/>
                <w:sz w:val="16"/>
                <w:szCs w:val="16"/>
                <w:lang w:val="en-US" w:eastAsia="zh-CN" w:bidi="ar"/>
              </w:rPr>
              <w:t>分类</w:t>
            </w:r>
          </w:p>
        </w:tc>
        <w:tc>
          <w:tcPr>
            <w:tcW w:w="13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检验机构</w:t>
            </w: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b/>
                <w:bCs/>
                <w:color w:val="000000"/>
                <w:kern w:val="0"/>
                <w:sz w:val="16"/>
                <w:szCs w:val="16"/>
              </w:rPr>
            </w:pPr>
            <w:r>
              <w:rPr>
                <w:rStyle w:val="8"/>
                <w:sz w:val="16"/>
                <w:szCs w:val="16"/>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02" w:hRule="atLeast"/>
        </w:trPr>
        <w:tc>
          <w:tcPr>
            <w:tcW w:w="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kern w:val="0"/>
                <w:sz w:val="15"/>
                <w:szCs w:val="15"/>
                <w:lang w:val="en-US" w:eastAsia="zh-CN"/>
              </w:rPr>
            </w:pPr>
            <w:r>
              <w:rPr>
                <w:rFonts w:hint="eastAsia" w:ascii="宋体" w:hAnsi="宋体" w:eastAsia="宋体" w:cs="宋体"/>
                <w:b w:val="0"/>
                <w:bCs w:val="0"/>
                <w:i w:val="0"/>
                <w:iCs w:val="0"/>
                <w:color w:val="000000"/>
                <w:kern w:val="0"/>
                <w:sz w:val="16"/>
                <w:szCs w:val="16"/>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kern w:val="0"/>
                <w:sz w:val="15"/>
                <w:szCs w:val="15"/>
              </w:rPr>
            </w:pPr>
            <w:r>
              <w:rPr>
                <w:rFonts w:hint="eastAsia" w:ascii="宋体" w:hAnsi="宋体" w:eastAsia="宋体" w:cs="宋体"/>
                <w:b w:val="0"/>
                <w:bCs w:val="0"/>
                <w:i w:val="0"/>
                <w:iCs w:val="0"/>
                <w:color w:val="000000"/>
                <w:kern w:val="0"/>
                <w:sz w:val="16"/>
                <w:szCs w:val="16"/>
                <w:u w:val="none"/>
                <w:lang w:val="en-US" w:eastAsia="zh-CN" w:bidi="ar"/>
              </w:rPr>
              <w:t>XBJ23411302465436892</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kern w:val="0"/>
                <w:sz w:val="15"/>
                <w:szCs w:val="15"/>
                <w:lang w:val="en-US" w:eastAsia="zh-CN"/>
              </w:rPr>
            </w:pPr>
            <w:r>
              <w:rPr>
                <w:rFonts w:hint="eastAsia" w:ascii="宋体" w:hAnsi="宋体" w:eastAsia="宋体" w:cs="宋体"/>
                <w:b w:val="0"/>
                <w:bCs w:val="0"/>
                <w:i w:val="0"/>
                <w:iCs w:val="0"/>
                <w:color w:val="000000"/>
                <w:kern w:val="0"/>
                <w:sz w:val="16"/>
                <w:szCs w:val="16"/>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kern w:val="0"/>
                <w:sz w:val="15"/>
                <w:szCs w:val="15"/>
              </w:rPr>
            </w:pPr>
            <w:r>
              <w:rPr>
                <w:rFonts w:hint="eastAsia" w:ascii="宋体" w:hAnsi="宋体" w:eastAsia="宋体" w:cs="宋体"/>
                <w:b w:val="0"/>
                <w:bCs w:val="0"/>
                <w:i w:val="0"/>
                <w:iCs w:val="0"/>
                <w:color w:val="000000"/>
                <w:kern w:val="0"/>
                <w:sz w:val="16"/>
                <w:szCs w:val="16"/>
                <w:u w:val="none"/>
                <w:lang w:val="en-US" w:eastAsia="zh-CN" w:bidi="ar"/>
              </w:rPr>
              <w:t>/</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南阳市宛城区玉联便民超市</w:t>
            </w: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南阳市宛城区宛城区溧河乡溧河新街8号</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kern w:val="0"/>
                <w:sz w:val="15"/>
                <w:szCs w:val="15"/>
              </w:rPr>
            </w:pPr>
            <w:r>
              <w:rPr>
                <w:rFonts w:hint="eastAsia" w:ascii="宋体" w:hAnsi="宋体" w:eastAsia="宋体" w:cs="宋体"/>
                <w:b w:val="0"/>
                <w:bCs w:val="0"/>
                <w:i w:val="0"/>
                <w:iCs w:val="0"/>
                <w:color w:val="000000"/>
                <w:kern w:val="0"/>
                <w:sz w:val="16"/>
                <w:szCs w:val="16"/>
                <w:u w:val="none"/>
                <w:lang w:val="en-US" w:eastAsia="zh-CN" w:bidi="ar"/>
              </w:rPr>
              <w:t>青椒</w:t>
            </w:r>
          </w:p>
        </w:tc>
        <w:tc>
          <w:tcPr>
            <w:tcW w:w="7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kern w:val="0"/>
                <w:sz w:val="15"/>
                <w:szCs w:val="15"/>
              </w:rPr>
            </w:pPr>
            <w:r>
              <w:rPr>
                <w:rFonts w:hint="eastAsia" w:ascii="宋体" w:hAnsi="宋体" w:eastAsia="宋体" w:cs="宋体"/>
                <w:b w:val="0"/>
                <w:bCs w:val="0"/>
                <w:i w:val="0"/>
                <w:iCs w:val="0"/>
                <w:color w:val="000000"/>
                <w:kern w:val="0"/>
                <w:sz w:val="16"/>
                <w:szCs w:val="16"/>
                <w:u w:val="none"/>
                <w:lang w:val="en-US" w:eastAsia="zh-CN" w:bidi="ar"/>
              </w:rPr>
              <w:t>/</w:t>
            </w:r>
          </w:p>
        </w:tc>
        <w:tc>
          <w:tcPr>
            <w:tcW w:w="4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kern w:val="0"/>
                <w:sz w:val="15"/>
                <w:szCs w:val="15"/>
              </w:rPr>
            </w:pPr>
            <w:r>
              <w:rPr>
                <w:rFonts w:hint="eastAsia" w:ascii="宋体" w:hAnsi="宋体" w:eastAsia="宋体" w:cs="宋体"/>
                <w:b w:val="0"/>
                <w:bCs w:val="0"/>
                <w:i w:val="0"/>
                <w:iCs w:val="0"/>
                <w:color w:val="000000"/>
                <w:kern w:val="0"/>
                <w:sz w:val="16"/>
                <w:szCs w:val="16"/>
                <w:u w:val="none"/>
                <w:lang w:val="en-US" w:eastAsia="zh-CN" w:bidi="ar"/>
              </w:rPr>
              <w:t>/</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kern w:val="0"/>
                <w:sz w:val="15"/>
                <w:szCs w:val="15"/>
                <w:lang w:val="en-US" w:eastAsia="zh-CN"/>
              </w:rPr>
            </w:pPr>
            <w:r>
              <w:rPr>
                <w:rFonts w:hint="eastAsia" w:ascii="宋体" w:hAnsi="宋体" w:eastAsia="宋体" w:cs="宋体"/>
                <w:b w:val="0"/>
                <w:bCs w:val="0"/>
                <w:i w:val="0"/>
                <w:iCs w:val="0"/>
                <w:color w:val="000000"/>
                <w:kern w:val="0"/>
                <w:sz w:val="16"/>
                <w:szCs w:val="16"/>
                <w:u w:val="none"/>
                <w:lang w:val="en-US" w:eastAsia="zh-CN" w:bidi="ar"/>
              </w:rPr>
              <w:t>2023-07-09</w:t>
            </w:r>
          </w:p>
        </w:tc>
        <w:tc>
          <w:tcPr>
            <w:tcW w:w="2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kern w:val="0"/>
                <w:sz w:val="15"/>
                <w:szCs w:val="15"/>
              </w:rPr>
            </w:pPr>
            <w:r>
              <w:rPr>
                <w:rFonts w:hint="eastAsia" w:ascii="宋体" w:hAnsi="宋体" w:eastAsia="宋体" w:cs="宋体"/>
                <w:b w:val="0"/>
                <w:bCs w:val="0"/>
                <w:i w:val="0"/>
                <w:iCs w:val="0"/>
                <w:color w:val="000000"/>
                <w:kern w:val="0"/>
                <w:sz w:val="16"/>
                <w:szCs w:val="16"/>
                <w:u w:val="none"/>
                <w:lang w:val="en-US" w:eastAsia="zh-CN" w:bidi="ar"/>
              </w:rPr>
              <w:t>不合格项目噻虫胺║检验结果0.26mg/kg║≤0.05mg/kg</w:t>
            </w:r>
          </w:p>
        </w:tc>
        <w:tc>
          <w:tcPr>
            <w:tcW w:w="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kern w:val="0"/>
                <w:sz w:val="15"/>
                <w:szCs w:val="15"/>
              </w:rPr>
            </w:pPr>
            <w:r>
              <w:rPr>
                <w:rFonts w:hint="eastAsia" w:ascii="宋体" w:hAnsi="宋体" w:eastAsia="宋体" w:cs="宋体"/>
                <w:b w:val="0"/>
                <w:bCs w:val="0"/>
                <w:i w:val="0"/>
                <w:iCs w:val="0"/>
                <w:color w:val="000000"/>
                <w:kern w:val="0"/>
                <w:sz w:val="16"/>
                <w:szCs w:val="16"/>
                <w:u w:val="none"/>
                <w:lang w:val="en-US" w:eastAsia="zh-CN" w:bidi="ar"/>
              </w:rPr>
              <w:t>食用农产品</w:t>
            </w:r>
          </w:p>
        </w:tc>
        <w:tc>
          <w:tcPr>
            <w:tcW w:w="13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color w:val="000000"/>
                <w:kern w:val="0"/>
                <w:sz w:val="15"/>
                <w:szCs w:val="15"/>
              </w:rPr>
            </w:pPr>
            <w:r>
              <w:rPr>
                <w:rFonts w:hint="eastAsia" w:ascii="宋体" w:hAnsi="宋体" w:eastAsia="宋体" w:cs="宋体"/>
                <w:b w:val="0"/>
                <w:bCs w:val="0"/>
                <w:i w:val="0"/>
                <w:iCs w:val="0"/>
                <w:color w:val="000000"/>
                <w:kern w:val="0"/>
                <w:sz w:val="16"/>
                <w:szCs w:val="16"/>
                <w:u w:val="none"/>
                <w:lang w:val="en-US" w:eastAsia="zh-CN" w:bidi="ar"/>
              </w:rPr>
              <w:t>河南状元红检测技术有限公司</w:t>
            </w: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15"/>
                <w:szCs w:val="15"/>
                <w:lang w:val="en-US" w:eastAsia="zh-CN"/>
              </w:rPr>
            </w:pPr>
            <w:r>
              <w:rPr>
                <w:rFonts w:hint="eastAsia" w:ascii="宋体" w:hAnsi="宋体" w:eastAsia="宋体" w:cs="宋体"/>
                <w:b w:val="0"/>
                <w:bCs w:val="0"/>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02" w:hRule="atLeast"/>
        </w:trPr>
        <w:tc>
          <w:tcPr>
            <w:tcW w:w="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kern w:val="0"/>
                <w:sz w:val="15"/>
                <w:szCs w:val="15"/>
                <w:lang w:val="en-US" w:eastAsia="zh-CN"/>
              </w:rPr>
            </w:pPr>
            <w:r>
              <w:rPr>
                <w:rFonts w:hint="eastAsia" w:ascii="宋体" w:hAnsi="宋体" w:eastAsia="宋体" w:cs="宋体"/>
                <w:b w:val="0"/>
                <w:bCs w:val="0"/>
                <w:i w:val="0"/>
                <w:iCs w:val="0"/>
                <w:color w:val="000000"/>
                <w:kern w:val="0"/>
                <w:sz w:val="16"/>
                <w:szCs w:val="16"/>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kern w:val="0"/>
                <w:sz w:val="15"/>
                <w:szCs w:val="15"/>
              </w:rPr>
            </w:pPr>
            <w:r>
              <w:rPr>
                <w:rFonts w:hint="eastAsia" w:ascii="宋体" w:hAnsi="宋体" w:eastAsia="宋体" w:cs="宋体"/>
                <w:b w:val="0"/>
                <w:bCs w:val="0"/>
                <w:i w:val="0"/>
                <w:iCs w:val="0"/>
                <w:color w:val="000000"/>
                <w:kern w:val="0"/>
                <w:sz w:val="16"/>
                <w:szCs w:val="16"/>
                <w:u w:val="none"/>
                <w:lang w:val="en-US" w:eastAsia="zh-CN" w:bidi="ar"/>
              </w:rPr>
              <w:t>XBJ23411302465436821</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kern w:val="0"/>
                <w:sz w:val="15"/>
                <w:szCs w:val="15"/>
              </w:rPr>
            </w:pPr>
            <w:r>
              <w:rPr>
                <w:rFonts w:hint="eastAsia" w:ascii="宋体" w:hAnsi="宋体" w:eastAsia="宋体" w:cs="宋体"/>
                <w:b w:val="0"/>
                <w:bCs w:val="0"/>
                <w:i w:val="0"/>
                <w:iCs w:val="0"/>
                <w:color w:val="000000"/>
                <w:kern w:val="0"/>
                <w:sz w:val="16"/>
                <w:szCs w:val="16"/>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kern w:val="0"/>
                <w:sz w:val="15"/>
                <w:szCs w:val="15"/>
              </w:rPr>
            </w:pPr>
            <w:r>
              <w:rPr>
                <w:rFonts w:hint="eastAsia" w:ascii="宋体" w:hAnsi="宋体" w:eastAsia="宋体" w:cs="宋体"/>
                <w:b w:val="0"/>
                <w:bCs w:val="0"/>
                <w:i w:val="0"/>
                <w:iCs w:val="0"/>
                <w:color w:val="000000"/>
                <w:kern w:val="0"/>
                <w:sz w:val="16"/>
                <w:szCs w:val="16"/>
                <w:u w:val="none"/>
                <w:lang w:val="en-US" w:eastAsia="zh-CN" w:bidi="ar"/>
              </w:rPr>
              <w:t>/</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南阳市百嘉优品德宛商贸有限公司</w:t>
            </w: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河南省南阳市宛城区五里堡街道白河大道恒大御景湾恒大影城一楼</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kern w:val="0"/>
                <w:sz w:val="15"/>
                <w:szCs w:val="15"/>
              </w:rPr>
            </w:pPr>
            <w:r>
              <w:rPr>
                <w:rFonts w:hint="eastAsia" w:ascii="宋体" w:hAnsi="宋体" w:eastAsia="宋体" w:cs="宋体"/>
                <w:b w:val="0"/>
                <w:bCs w:val="0"/>
                <w:i w:val="0"/>
                <w:iCs w:val="0"/>
                <w:color w:val="000000"/>
                <w:kern w:val="0"/>
                <w:sz w:val="16"/>
                <w:szCs w:val="16"/>
                <w:u w:val="none"/>
                <w:lang w:val="en-US" w:eastAsia="zh-CN" w:bidi="ar"/>
              </w:rPr>
              <w:t>辣椒</w:t>
            </w:r>
          </w:p>
        </w:tc>
        <w:tc>
          <w:tcPr>
            <w:tcW w:w="7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kern w:val="0"/>
                <w:sz w:val="15"/>
                <w:szCs w:val="15"/>
              </w:rPr>
            </w:pPr>
            <w:r>
              <w:rPr>
                <w:rFonts w:hint="eastAsia" w:ascii="宋体" w:hAnsi="宋体" w:eastAsia="宋体" w:cs="宋体"/>
                <w:b w:val="0"/>
                <w:bCs w:val="0"/>
                <w:i w:val="0"/>
                <w:iCs w:val="0"/>
                <w:color w:val="000000"/>
                <w:kern w:val="0"/>
                <w:sz w:val="16"/>
                <w:szCs w:val="16"/>
                <w:u w:val="none"/>
                <w:lang w:val="en-US" w:eastAsia="zh-CN" w:bidi="ar"/>
              </w:rPr>
              <w:t>/</w:t>
            </w:r>
          </w:p>
        </w:tc>
        <w:tc>
          <w:tcPr>
            <w:tcW w:w="4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kern w:val="0"/>
                <w:sz w:val="15"/>
                <w:szCs w:val="15"/>
              </w:rPr>
            </w:pPr>
            <w:r>
              <w:rPr>
                <w:rFonts w:hint="eastAsia" w:ascii="宋体" w:hAnsi="宋体" w:eastAsia="宋体" w:cs="宋体"/>
                <w:b w:val="0"/>
                <w:bCs w:val="0"/>
                <w:i w:val="0"/>
                <w:iCs w:val="0"/>
                <w:color w:val="000000"/>
                <w:kern w:val="0"/>
                <w:sz w:val="16"/>
                <w:szCs w:val="16"/>
                <w:u w:val="none"/>
                <w:lang w:val="en-US" w:eastAsia="zh-CN" w:bidi="ar"/>
              </w:rPr>
              <w:t>/</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kern w:val="0"/>
                <w:sz w:val="15"/>
                <w:szCs w:val="15"/>
                <w:lang w:val="en-US" w:eastAsia="zh-CN"/>
              </w:rPr>
            </w:pPr>
            <w:r>
              <w:rPr>
                <w:rFonts w:hint="eastAsia" w:ascii="宋体" w:hAnsi="宋体" w:eastAsia="宋体" w:cs="宋体"/>
                <w:b w:val="0"/>
                <w:bCs w:val="0"/>
                <w:i w:val="0"/>
                <w:iCs w:val="0"/>
                <w:color w:val="000000"/>
                <w:kern w:val="0"/>
                <w:sz w:val="16"/>
                <w:szCs w:val="16"/>
                <w:u w:val="none"/>
                <w:lang w:val="en-US" w:eastAsia="zh-CN" w:bidi="ar"/>
              </w:rPr>
              <w:t>2023-07-11</w:t>
            </w:r>
          </w:p>
        </w:tc>
        <w:tc>
          <w:tcPr>
            <w:tcW w:w="2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kern w:val="0"/>
                <w:sz w:val="15"/>
                <w:szCs w:val="15"/>
              </w:rPr>
            </w:pPr>
            <w:r>
              <w:rPr>
                <w:rFonts w:hint="eastAsia" w:ascii="宋体" w:hAnsi="宋体" w:eastAsia="宋体" w:cs="宋体"/>
                <w:b w:val="0"/>
                <w:bCs w:val="0"/>
                <w:i w:val="0"/>
                <w:iCs w:val="0"/>
                <w:color w:val="000000"/>
                <w:kern w:val="0"/>
                <w:sz w:val="16"/>
                <w:szCs w:val="16"/>
                <w:u w:val="none"/>
                <w:lang w:val="en-US" w:eastAsia="zh-CN" w:bidi="ar"/>
              </w:rPr>
              <w:t>不合格项目噻虫胺║检验结果0.27mg/kg║≤0.05mg/kg</w:t>
            </w:r>
          </w:p>
        </w:tc>
        <w:tc>
          <w:tcPr>
            <w:tcW w:w="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kern w:val="0"/>
                <w:sz w:val="15"/>
                <w:szCs w:val="15"/>
              </w:rPr>
            </w:pPr>
            <w:r>
              <w:rPr>
                <w:rFonts w:hint="eastAsia" w:ascii="宋体" w:hAnsi="宋体" w:eastAsia="宋体" w:cs="宋体"/>
                <w:b w:val="0"/>
                <w:bCs w:val="0"/>
                <w:i w:val="0"/>
                <w:iCs w:val="0"/>
                <w:color w:val="000000"/>
                <w:kern w:val="0"/>
                <w:sz w:val="16"/>
                <w:szCs w:val="16"/>
                <w:u w:val="none"/>
                <w:lang w:val="en-US" w:eastAsia="zh-CN" w:bidi="ar"/>
              </w:rPr>
              <w:t>食用农产品</w:t>
            </w:r>
          </w:p>
        </w:tc>
        <w:tc>
          <w:tcPr>
            <w:tcW w:w="13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color w:val="000000"/>
                <w:kern w:val="0"/>
                <w:sz w:val="15"/>
                <w:szCs w:val="15"/>
              </w:rPr>
            </w:pPr>
            <w:r>
              <w:rPr>
                <w:rFonts w:hint="eastAsia" w:ascii="宋体" w:hAnsi="宋体" w:eastAsia="宋体" w:cs="宋体"/>
                <w:b w:val="0"/>
                <w:bCs w:val="0"/>
                <w:i w:val="0"/>
                <w:iCs w:val="0"/>
                <w:color w:val="000000"/>
                <w:kern w:val="0"/>
                <w:sz w:val="16"/>
                <w:szCs w:val="16"/>
                <w:u w:val="none"/>
                <w:lang w:val="en-US" w:eastAsia="zh-CN" w:bidi="ar"/>
              </w:rPr>
              <w:t>河南状元红检测技术有限公司</w:t>
            </w: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color w:val="000000"/>
                <w:kern w:val="0"/>
                <w:sz w:val="15"/>
                <w:szCs w:val="15"/>
              </w:rPr>
            </w:pPr>
            <w:r>
              <w:rPr>
                <w:rFonts w:hint="eastAsia" w:ascii="宋体" w:hAnsi="宋体" w:eastAsia="宋体" w:cs="宋体"/>
                <w:b w:val="0"/>
                <w:bCs w:val="0"/>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02" w:hRule="atLeast"/>
        </w:trPr>
        <w:tc>
          <w:tcPr>
            <w:tcW w:w="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kern w:val="0"/>
                <w:sz w:val="15"/>
                <w:szCs w:val="15"/>
                <w:lang w:val="en-US" w:eastAsia="zh-CN"/>
              </w:rPr>
            </w:pPr>
            <w:r>
              <w:rPr>
                <w:rFonts w:hint="eastAsia" w:ascii="宋体" w:hAnsi="宋体" w:eastAsia="宋体" w:cs="宋体"/>
                <w:b w:val="0"/>
                <w:bCs w:val="0"/>
                <w:i w:val="0"/>
                <w:iCs w:val="0"/>
                <w:color w:val="000000"/>
                <w:kern w:val="0"/>
                <w:sz w:val="16"/>
                <w:szCs w:val="16"/>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kern w:val="0"/>
                <w:sz w:val="15"/>
                <w:szCs w:val="15"/>
              </w:rPr>
            </w:pPr>
            <w:r>
              <w:rPr>
                <w:rFonts w:hint="eastAsia" w:ascii="宋体" w:hAnsi="宋体" w:eastAsia="宋体" w:cs="宋体"/>
                <w:b w:val="0"/>
                <w:bCs w:val="0"/>
                <w:i w:val="0"/>
                <w:iCs w:val="0"/>
                <w:color w:val="000000"/>
                <w:kern w:val="0"/>
                <w:sz w:val="16"/>
                <w:szCs w:val="16"/>
                <w:u w:val="none"/>
                <w:lang w:val="en-US" w:eastAsia="zh-CN" w:bidi="ar"/>
              </w:rPr>
              <w:t>XBJ23411302465437186</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kern w:val="0"/>
                <w:sz w:val="15"/>
                <w:szCs w:val="15"/>
              </w:rPr>
            </w:pPr>
            <w:r>
              <w:rPr>
                <w:rFonts w:hint="eastAsia" w:ascii="宋体" w:hAnsi="宋体" w:eastAsia="宋体" w:cs="宋体"/>
                <w:b w:val="0"/>
                <w:bCs w:val="0"/>
                <w:i w:val="0"/>
                <w:iCs w:val="0"/>
                <w:color w:val="000000"/>
                <w:kern w:val="0"/>
                <w:sz w:val="16"/>
                <w:szCs w:val="16"/>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kern w:val="0"/>
                <w:sz w:val="15"/>
                <w:szCs w:val="15"/>
              </w:rPr>
            </w:pPr>
            <w:r>
              <w:rPr>
                <w:rFonts w:hint="eastAsia" w:ascii="宋体" w:hAnsi="宋体" w:eastAsia="宋体" w:cs="宋体"/>
                <w:b w:val="0"/>
                <w:bCs w:val="0"/>
                <w:i w:val="0"/>
                <w:iCs w:val="0"/>
                <w:color w:val="000000"/>
                <w:kern w:val="0"/>
                <w:sz w:val="16"/>
                <w:szCs w:val="16"/>
                <w:u w:val="none"/>
                <w:lang w:val="en-US" w:eastAsia="zh-CN" w:bidi="ar"/>
              </w:rPr>
              <w:t>/</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河南省南阳市宛城区瓦店镇福德隆超市</w:t>
            </w: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南阳市宛城区瓦店镇界中街</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kern w:val="0"/>
                <w:sz w:val="15"/>
                <w:szCs w:val="15"/>
              </w:rPr>
            </w:pPr>
            <w:r>
              <w:rPr>
                <w:rFonts w:hint="eastAsia" w:ascii="宋体" w:hAnsi="宋体" w:eastAsia="宋体" w:cs="宋体"/>
                <w:b w:val="0"/>
                <w:bCs w:val="0"/>
                <w:i w:val="0"/>
                <w:iCs w:val="0"/>
                <w:color w:val="000000"/>
                <w:kern w:val="0"/>
                <w:sz w:val="16"/>
                <w:szCs w:val="16"/>
                <w:u w:val="none"/>
                <w:lang w:val="en-US" w:eastAsia="zh-CN" w:bidi="ar"/>
              </w:rPr>
              <w:t>小白菜</w:t>
            </w:r>
          </w:p>
        </w:tc>
        <w:tc>
          <w:tcPr>
            <w:tcW w:w="7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kern w:val="0"/>
                <w:sz w:val="15"/>
                <w:szCs w:val="15"/>
              </w:rPr>
            </w:pPr>
            <w:r>
              <w:rPr>
                <w:rFonts w:hint="eastAsia" w:ascii="宋体" w:hAnsi="宋体" w:eastAsia="宋体" w:cs="宋体"/>
                <w:b w:val="0"/>
                <w:bCs w:val="0"/>
                <w:i w:val="0"/>
                <w:iCs w:val="0"/>
                <w:color w:val="000000"/>
                <w:kern w:val="0"/>
                <w:sz w:val="16"/>
                <w:szCs w:val="16"/>
                <w:u w:val="none"/>
                <w:lang w:val="en-US" w:eastAsia="zh-CN" w:bidi="ar"/>
              </w:rPr>
              <w:t>/</w:t>
            </w:r>
          </w:p>
        </w:tc>
        <w:tc>
          <w:tcPr>
            <w:tcW w:w="4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kern w:val="0"/>
                <w:sz w:val="15"/>
                <w:szCs w:val="15"/>
              </w:rPr>
            </w:pPr>
            <w:r>
              <w:rPr>
                <w:rFonts w:hint="eastAsia" w:ascii="宋体" w:hAnsi="宋体" w:eastAsia="宋体" w:cs="宋体"/>
                <w:b w:val="0"/>
                <w:bCs w:val="0"/>
                <w:i w:val="0"/>
                <w:iCs w:val="0"/>
                <w:color w:val="000000"/>
                <w:kern w:val="0"/>
                <w:sz w:val="16"/>
                <w:szCs w:val="16"/>
                <w:u w:val="none"/>
                <w:lang w:val="en-US" w:eastAsia="zh-CN" w:bidi="ar"/>
              </w:rPr>
              <w:t>/</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kern w:val="0"/>
                <w:sz w:val="15"/>
                <w:szCs w:val="15"/>
                <w:lang w:val="en-US" w:eastAsia="zh-CN"/>
              </w:rPr>
            </w:pPr>
            <w:r>
              <w:rPr>
                <w:rFonts w:hint="eastAsia" w:ascii="宋体" w:hAnsi="宋体" w:eastAsia="宋体" w:cs="宋体"/>
                <w:b w:val="0"/>
                <w:bCs w:val="0"/>
                <w:i w:val="0"/>
                <w:iCs w:val="0"/>
                <w:color w:val="000000"/>
                <w:kern w:val="0"/>
                <w:sz w:val="16"/>
                <w:szCs w:val="16"/>
                <w:u w:val="none"/>
                <w:lang w:val="en-US" w:eastAsia="zh-CN" w:bidi="ar"/>
              </w:rPr>
              <w:t>2023-07-10</w:t>
            </w:r>
          </w:p>
        </w:tc>
        <w:tc>
          <w:tcPr>
            <w:tcW w:w="2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kern w:val="0"/>
                <w:sz w:val="15"/>
                <w:szCs w:val="15"/>
              </w:rPr>
            </w:pPr>
            <w:r>
              <w:rPr>
                <w:rFonts w:hint="eastAsia" w:ascii="宋体" w:hAnsi="宋体" w:eastAsia="宋体" w:cs="宋体"/>
                <w:b w:val="0"/>
                <w:bCs w:val="0"/>
                <w:i w:val="0"/>
                <w:iCs w:val="0"/>
                <w:color w:val="000000"/>
                <w:kern w:val="0"/>
                <w:sz w:val="16"/>
                <w:szCs w:val="16"/>
                <w:u w:val="none"/>
                <w:lang w:val="en-US" w:eastAsia="zh-CN" w:bidi="ar"/>
              </w:rPr>
              <w:t>不合格项目毒死蜱║检验结果0.14mg/kg║≤0.02mg/kg</w:t>
            </w:r>
          </w:p>
        </w:tc>
        <w:tc>
          <w:tcPr>
            <w:tcW w:w="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kern w:val="0"/>
                <w:sz w:val="15"/>
                <w:szCs w:val="15"/>
              </w:rPr>
            </w:pPr>
            <w:r>
              <w:rPr>
                <w:rFonts w:hint="eastAsia" w:ascii="宋体" w:hAnsi="宋体" w:eastAsia="宋体" w:cs="宋体"/>
                <w:b w:val="0"/>
                <w:bCs w:val="0"/>
                <w:i w:val="0"/>
                <w:iCs w:val="0"/>
                <w:color w:val="000000"/>
                <w:kern w:val="0"/>
                <w:sz w:val="16"/>
                <w:szCs w:val="16"/>
                <w:u w:val="none"/>
                <w:lang w:val="en-US" w:eastAsia="zh-CN" w:bidi="ar"/>
              </w:rPr>
              <w:t>食用农产品</w:t>
            </w:r>
          </w:p>
        </w:tc>
        <w:tc>
          <w:tcPr>
            <w:tcW w:w="13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color w:val="000000"/>
                <w:kern w:val="0"/>
                <w:sz w:val="15"/>
                <w:szCs w:val="15"/>
              </w:rPr>
            </w:pPr>
            <w:r>
              <w:rPr>
                <w:rFonts w:hint="eastAsia" w:ascii="宋体" w:hAnsi="宋体" w:eastAsia="宋体" w:cs="宋体"/>
                <w:b w:val="0"/>
                <w:bCs w:val="0"/>
                <w:i w:val="0"/>
                <w:iCs w:val="0"/>
                <w:color w:val="000000"/>
                <w:kern w:val="0"/>
                <w:sz w:val="16"/>
                <w:szCs w:val="16"/>
                <w:u w:val="none"/>
                <w:lang w:val="en-US" w:eastAsia="zh-CN" w:bidi="ar"/>
              </w:rPr>
              <w:t>河南状元红检测技术有限公司</w:t>
            </w: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color w:val="000000"/>
                <w:kern w:val="0"/>
                <w:sz w:val="15"/>
                <w:szCs w:val="15"/>
              </w:rPr>
            </w:pPr>
            <w:r>
              <w:rPr>
                <w:rFonts w:hint="eastAsia" w:ascii="宋体" w:hAnsi="宋体" w:eastAsia="宋体" w:cs="宋体"/>
                <w:b w:val="0"/>
                <w:bCs w:val="0"/>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02" w:hRule="atLeast"/>
        </w:trPr>
        <w:tc>
          <w:tcPr>
            <w:tcW w:w="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kern w:val="0"/>
                <w:sz w:val="15"/>
                <w:szCs w:val="15"/>
                <w:lang w:val="en-US" w:eastAsia="zh-CN"/>
              </w:rPr>
            </w:pPr>
            <w:r>
              <w:rPr>
                <w:rFonts w:hint="eastAsia" w:ascii="宋体" w:hAnsi="宋体" w:eastAsia="宋体" w:cs="宋体"/>
                <w:b w:val="0"/>
                <w:bCs w:val="0"/>
                <w:i w:val="0"/>
                <w:iCs w:val="0"/>
                <w:color w:val="000000"/>
                <w:kern w:val="0"/>
                <w:sz w:val="16"/>
                <w:szCs w:val="16"/>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kern w:val="0"/>
                <w:sz w:val="15"/>
                <w:szCs w:val="15"/>
              </w:rPr>
            </w:pPr>
            <w:r>
              <w:rPr>
                <w:rFonts w:hint="eastAsia" w:ascii="宋体" w:hAnsi="宋体" w:eastAsia="宋体" w:cs="宋体"/>
                <w:b w:val="0"/>
                <w:bCs w:val="0"/>
                <w:i w:val="0"/>
                <w:iCs w:val="0"/>
                <w:color w:val="000000"/>
                <w:kern w:val="0"/>
                <w:sz w:val="16"/>
                <w:szCs w:val="16"/>
                <w:u w:val="none"/>
                <w:lang w:val="en-US" w:eastAsia="zh-CN" w:bidi="ar"/>
              </w:rPr>
              <w:t>XBJ23411302465437108</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kern w:val="0"/>
                <w:sz w:val="15"/>
                <w:szCs w:val="15"/>
              </w:rPr>
            </w:pPr>
            <w:r>
              <w:rPr>
                <w:rFonts w:hint="eastAsia" w:ascii="宋体" w:hAnsi="宋体" w:eastAsia="宋体" w:cs="宋体"/>
                <w:b w:val="0"/>
                <w:bCs w:val="0"/>
                <w:i w:val="0"/>
                <w:iCs w:val="0"/>
                <w:color w:val="000000"/>
                <w:kern w:val="0"/>
                <w:sz w:val="16"/>
                <w:szCs w:val="16"/>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kern w:val="0"/>
                <w:sz w:val="15"/>
                <w:szCs w:val="15"/>
              </w:rPr>
            </w:pPr>
            <w:r>
              <w:rPr>
                <w:rFonts w:hint="eastAsia" w:ascii="宋体" w:hAnsi="宋体" w:eastAsia="宋体" w:cs="宋体"/>
                <w:b w:val="0"/>
                <w:bCs w:val="0"/>
                <w:i w:val="0"/>
                <w:iCs w:val="0"/>
                <w:color w:val="000000"/>
                <w:kern w:val="0"/>
                <w:sz w:val="16"/>
                <w:szCs w:val="16"/>
                <w:u w:val="none"/>
                <w:lang w:val="en-US" w:eastAsia="zh-CN" w:bidi="ar"/>
              </w:rPr>
              <w:t>/</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南阳市宛城区富宝便利店经营部</w:t>
            </w: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河南省南阳市宛城区金华乡金华街金花路72号</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kern w:val="0"/>
                <w:sz w:val="15"/>
                <w:szCs w:val="15"/>
              </w:rPr>
            </w:pPr>
            <w:r>
              <w:rPr>
                <w:rFonts w:hint="eastAsia" w:ascii="宋体" w:hAnsi="宋体" w:eastAsia="宋体" w:cs="宋体"/>
                <w:b w:val="0"/>
                <w:bCs w:val="0"/>
                <w:i w:val="0"/>
                <w:iCs w:val="0"/>
                <w:color w:val="000000"/>
                <w:kern w:val="0"/>
                <w:sz w:val="16"/>
                <w:szCs w:val="16"/>
                <w:u w:val="none"/>
                <w:lang w:val="en-US" w:eastAsia="zh-CN" w:bidi="ar"/>
              </w:rPr>
              <w:t>辣椒</w:t>
            </w:r>
          </w:p>
        </w:tc>
        <w:tc>
          <w:tcPr>
            <w:tcW w:w="7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kern w:val="0"/>
                <w:sz w:val="15"/>
                <w:szCs w:val="15"/>
              </w:rPr>
            </w:pPr>
            <w:r>
              <w:rPr>
                <w:rFonts w:hint="eastAsia" w:ascii="宋体" w:hAnsi="宋体" w:eastAsia="宋体" w:cs="宋体"/>
                <w:b w:val="0"/>
                <w:bCs w:val="0"/>
                <w:i w:val="0"/>
                <w:iCs w:val="0"/>
                <w:color w:val="000000"/>
                <w:kern w:val="0"/>
                <w:sz w:val="16"/>
                <w:szCs w:val="16"/>
                <w:u w:val="none"/>
                <w:lang w:val="en-US" w:eastAsia="zh-CN" w:bidi="ar"/>
              </w:rPr>
              <w:t>/</w:t>
            </w:r>
          </w:p>
        </w:tc>
        <w:tc>
          <w:tcPr>
            <w:tcW w:w="4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kern w:val="0"/>
                <w:sz w:val="15"/>
                <w:szCs w:val="15"/>
              </w:rPr>
            </w:pPr>
            <w:r>
              <w:rPr>
                <w:rFonts w:hint="eastAsia" w:ascii="宋体" w:hAnsi="宋体" w:eastAsia="宋体" w:cs="宋体"/>
                <w:b w:val="0"/>
                <w:bCs w:val="0"/>
                <w:i w:val="0"/>
                <w:iCs w:val="0"/>
                <w:color w:val="000000"/>
                <w:kern w:val="0"/>
                <w:sz w:val="16"/>
                <w:szCs w:val="16"/>
                <w:u w:val="none"/>
                <w:lang w:val="en-US" w:eastAsia="zh-CN" w:bidi="ar"/>
              </w:rPr>
              <w:t>/</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kern w:val="0"/>
                <w:sz w:val="15"/>
                <w:szCs w:val="15"/>
                <w:lang w:val="en-US" w:eastAsia="zh-CN"/>
              </w:rPr>
            </w:pPr>
            <w:r>
              <w:rPr>
                <w:rFonts w:hint="eastAsia" w:ascii="宋体" w:hAnsi="宋体" w:eastAsia="宋体" w:cs="宋体"/>
                <w:b w:val="0"/>
                <w:bCs w:val="0"/>
                <w:i w:val="0"/>
                <w:iCs w:val="0"/>
                <w:color w:val="000000"/>
                <w:kern w:val="0"/>
                <w:sz w:val="16"/>
                <w:szCs w:val="16"/>
                <w:u w:val="none"/>
                <w:lang w:val="en-US" w:eastAsia="zh-CN" w:bidi="ar"/>
              </w:rPr>
              <w:t>2023-07-13</w:t>
            </w:r>
          </w:p>
        </w:tc>
        <w:tc>
          <w:tcPr>
            <w:tcW w:w="2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kern w:val="0"/>
                <w:sz w:val="15"/>
                <w:szCs w:val="15"/>
              </w:rPr>
            </w:pPr>
            <w:r>
              <w:rPr>
                <w:rFonts w:hint="eastAsia" w:ascii="宋体" w:hAnsi="宋体" w:eastAsia="宋体" w:cs="宋体"/>
                <w:b w:val="0"/>
                <w:bCs w:val="0"/>
                <w:i w:val="0"/>
                <w:iCs w:val="0"/>
                <w:color w:val="000000"/>
                <w:kern w:val="0"/>
                <w:sz w:val="16"/>
                <w:szCs w:val="16"/>
                <w:u w:val="none"/>
                <w:lang w:val="en-US" w:eastAsia="zh-CN" w:bidi="ar"/>
              </w:rPr>
              <w:t>不合格项目噻虫胺║检验结果0.29mg/kg║≤0.05mg/kg</w:t>
            </w:r>
          </w:p>
        </w:tc>
        <w:tc>
          <w:tcPr>
            <w:tcW w:w="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kern w:val="0"/>
                <w:sz w:val="15"/>
                <w:szCs w:val="15"/>
              </w:rPr>
            </w:pPr>
            <w:r>
              <w:rPr>
                <w:rFonts w:hint="eastAsia" w:ascii="宋体" w:hAnsi="宋体" w:eastAsia="宋体" w:cs="宋体"/>
                <w:b w:val="0"/>
                <w:bCs w:val="0"/>
                <w:i w:val="0"/>
                <w:iCs w:val="0"/>
                <w:color w:val="000000"/>
                <w:kern w:val="0"/>
                <w:sz w:val="16"/>
                <w:szCs w:val="16"/>
                <w:u w:val="none"/>
                <w:lang w:val="en-US" w:eastAsia="zh-CN" w:bidi="ar"/>
              </w:rPr>
              <w:t>食用农产品</w:t>
            </w:r>
          </w:p>
        </w:tc>
        <w:tc>
          <w:tcPr>
            <w:tcW w:w="13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color w:val="000000"/>
                <w:kern w:val="0"/>
                <w:sz w:val="15"/>
                <w:szCs w:val="15"/>
              </w:rPr>
            </w:pPr>
            <w:r>
              <w:rPr>
                <w:rFonts w:hint="eastAsia" w:ascii="宋体" w:hAnsi="宋体" w:eastAsia="宋体" w:cs="宋体"/>
                <w:b w:val="0"/>
                <w:bCs w:val="0"/>
                <w:i w:val="0"/>
                <w:iCs w:val="0"/>
                <w:color w:val="000000"/>
                <w:kern w:val="0"/>
                <w:sz w:val="16"/>
                <w:szCs w:val="16"/>
                <w:u w:val="none"/>
                <w:lang w:val="en-US" w:eastAsia="zh-CN" w:bidi="ar"/>
              </w:rPr>
              <w:t>河南状元红检测技术有限公司</w:t>
            </w: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color w:val="000000"/>
                <w:kern w:val="0"/>
                <w:sz w:val="15"/>
                <w:szCs w:val="15"/>
              </w:rPr>
            </w:pPr>
            <w:r>
              <w:rPr>
                <w:rFonts w:hint="eastAsia" w:ascii="宋体" w:hAnsi="宋体" w:eastAsia="宋体" w:cs="宋体"/>
                <w:b w:val="0"/>
                <w:bCs w:val="0"/>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34" w:hRule="atLeast"/>
        </w:trPr>
        <w:tc>
          <w:tcPr>
            <w:tcW w:w="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kern w:val="0"/>
                <w:sz w:val="15"/>
                <w:szCs w:val="15"/>
                <w:lang w:val="en-US" w:eastAsia="zh-CN"/>
              </w:rPr>
            </w:pPr>
            <w:r>
              <w:rPr>
                <w:rFonts w:hint="eastAsia" w:ascii="宋体" w:hAnsi="宋体" w:eastAsia="宋体" w:cs="宋体"/>
                <w:b w:val="0"/>
                <w:bCs w:val="0"/>
                <w:i w:val="0"/>
                <w:iCs w:val="0"/>
                <w:color w:val="000000"/>
                <w:kern w:val="0"/>
                <w:sz w:val="16"/>
                <w:szCs w:val="16"/>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kern w:val="0"/>
                <w:sz w:val="15"/>
                <w:szCs w:val="15"/>
              </w:rPr>
            </w:pPr>
            <w:r>
              <w:rPr>
                <w:rFonts w:hint="eastAsia" w:ascii="宋体" w:hAnsi="宋体" w:eastAsia="宋体" w:cs="宋体"/>
                <w:b w:val="0"/>
                <w:bCs w:val="0"/>
                <w:i w:val="0"/>
                <w:iCs w:val="0"/>
                <w:color w:val="000000"/>
                <w:kern w:val="0"/>
                <w:sz w:val="16"/>
                <w:szCs w:val="16"/>
                <w:u w:val="none"/>
                <w:lang w:val="en-US" w:eastAsia="zh-CN" w:bidi="ar"/>
              </w:rPr>
              <w:t>XBJ23411302465437125</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kern w:val="0"/>
                <w:sz w:val="15"/>
                <w:szCs w:val="15"/>
              </w:rPr>
            </w:pPr>
            <w:r>
              <w:rPr>
                <w:rFonts w:hint="eastAsia" w:ascii="宋体" w:hAnsi="宋体" w:eastAsia="宋体" w:cs="宋体"/>
                <w:b w:val="0"/>
                <w:bCs w:val="0"/>
                <w:i w:val="0"/>
                <w:iCs w:val="0"/>
                <w:color w:val="000000"/>
                <w:kern w:val="0"/>
                <w:sz w:val="16"/>
                <w:szCs w:val="16"/>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kern w:val="0"/>
                <w:sz w:val="15"/>
                <w:szCs w:val="15"/>
              </w:rPr>
            </w:pPr>
            <w:r>
              <w:rPr>
                <w:rFonts w:hint="eastAsia" w:ascii="宋体" w:hAnsi="宋体" w:eastAsia="宋体" w:cs="宋体"/>
                <w:b w:val="0"/>
                <w:bCs w:val="0"/>
                <w:i w:val="0"/>
                <w:iCs w:val="0"/>
                <w:color w:val="000000"/>
                <w:kern w:val="0"/>
                <w:sz w:val="16"/>
                <w:szCs w:val="16"/>
                <w:u w:val="none"/>
                <w:lang w:val="en-US" w:eastAsia="zh-CN" w:bidi="ar"/>
              </w:rPr>
              <w:t>/</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宛城区嘉年华购物广场</w:t>
            </w: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宛城区瓦店镇逵营社区</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kern w:val="0"/>
                <w:sz w:val="15"/>
                <w:szCs w:val="15"/>
              </w:rPr>
            </w:pPr>
            <w:r>
              <w:rPr>
                <w:rFonts w:hint="eastAsia" w:ascii="宋体" w:hAnsi="宋体" w:eastAsia="宋体" w:cs="宋体"/>
                <w:b w:val="0"/>
                <w:bCs w:val="0"/>
                <w:i w:val="0"/>
                <w:iCs w:val="0"/>
                <w:color w:val="000000"/>
                <w:kern w:val="0"/>
                <w:sz w:val="16"/>
                <w:szCs w:val="16"/>
                <w:u w:val="none"/>
                <w:lang w:val="en-US" w:eastAsia="zh-CN" w:bidi="ar"/>
              </w:rPr>
              <w:t>青椒</w:t>
            </w:r>
          </w:p>
        </w:tc>
        <w:tc>
          <w:tcPr>
            <w:tcW w:w="7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kern w:val="0"/>
                <w:sz w:val="15"/>
                <w:szCs w:val="15"/>
              </w:rPr>
            </w:pPr>
            <w:r>
              <w:rPr>
                <w:rFonts w:hint="eastAsia" w:ascii="宋体" w:hAnsi="宋体" w:eastAsia="宋体" w:cs="宋体"/>
                <w:b w:val="0"/>
                <w:bCs w:val="0"/>
                <w:i w:val="0"/>
                <w:iCs w:val="0"/>
                <w:color w:val="000000"/>
                <w:kern w:val="0"/>
                <w:sz w:val="16"/>
                <w:szCs w:val="16"/>
                <w:u w:val="none"/>
                <w:lang w:val="en-US" w:eastAsia="zh-CN" w:bidi="ar"/>
              </w:rPr>
              <w:t>/</w:t>
            </w:r>
          </w:p>
        </w:tc>
        <w:tc>
          <w:tcPr>
            <w:tcW w:w="4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kern w:val="0"/>
                <w:sz w:val="15"/>
                <w:szCs w:val="15"/>
              </w:rPr>
            </w:pPr>
            <w:r>
              <w:rPr>
                <w:rFonts w:hint="eastAsia" w:ascii="宋体" w:hAnsi="宋体" w:eastAsia="宋体" w:cs="宋体"/>
                <w:b w:val="0"/>
                <w:bCs w:val="0"/>
                <w:i w:val="0"/>
                <w:iCs w:val="0"/>
                <w:color w:val="000000"/>
                <w:kern w:val="0"/>
                <w:sz w:val="16"/>
                <w:szCs w:val="16"/>
                <w:u w:val="none"/>
                <w:lang w:val="en-US" w:eastAsia="zh-CN" w:bidi="ar"/>
              </w:rPr>
              <w:t>/</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kern w:val="0"/>
                <w:sz w:val="15"/>
                <w:szCs w:val="15"/>
                <w:lang w:val="en-US" w:eastAsia="zh-CN"/>
              </w:rPr>
            </w:pPr>
            <w:r>
              <w:rPr>
                <w:rFonts w:hint="eastAsia" w:ascii="宋体" w:hAnsi="宋体" w:eastAsia="宋体" w:cs="宋体"/>
                <w:b w:val="0"/>
                <w:bCs w:val="0"/>
                <w:i w:val="0"/>
                <w:iCs w:val="0"/>
                <w:color w:val="000000"/>
                <w:kern w:val="0"/>
                <w:sz w:val="16"/>
                <w:szCs w:val="16"/>
                <w:u w:val="none"/>
                <w:lang w:val="en-US" w:eastAsia="zh-CN" w:bidi="ar"/>
              </w:rPr>
              <w:t>2023-07-13</w:t>
            </w:r>
          </w:p>
        </w:tc>
        <w:tc>
          <w:tcPr>
            <w:tcW w:w="2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kern w:val="0"/>
                <w:sz w:val="15"/>
                <w:szCs w:val="15"/>
              </w:rPr>
            </w:pPr>
            <w:r>
              <w:rPr>
                <w:rFonts w:hint="eastAsia" w:ascii="宋体" w:hAnsi="宋体" w:eastAsia="宋体" w:cs="宋体"/>
                <w:b w:val="0"/>
                <w:bCs w:val="0"/>
                <w:i w:val="0"/>
                <w:iCs w:val="0"/>
                <w:color w:val="000000"/>
                <w:kern w:val="0"/>
                <w:sz w:val="16"/>
                <w:szCs w:val="16"/>
                <w:u w:val="none"/>
                <w:lang w:val="en-US" w:eastAsia="zh-CN" w:bidi="ar"/>
              </w:rPr>
              <w:t>不合格项目噻虫胺║检验结果0.094mg/kg║≤0.05mg/kg</w:t>
            </w:r>
          </w:p>
        </w:tc>
        <w:tc>
          <w:tcPr>
            <w:tcW w:w="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kern w:val="0"/>
                <w:sz w:val="15"/>
                <w:szCs w:val="15"/>
              </w:rPr>
            </w:pPr>
            <w:r>
              <w:rPr>
                <w:rFonts w:hint="eastAsia" w:ascii="宋体" w:hAnsi="宋体" w:eastAsia="宋体" w:cs="宋体"/>
                <w:b w:val="0"/>
                <w:bCs w:val="0"/>
                <w:i w:val="0"/>
                <w:iCs w:val="0"/>
                <w:color w:val="000000"/>
                <w:kern w:val="0"/>
                <w:sz w:val="16"/>
                <w:szCs w:val="16"/>
                <w:u w:val="none"/>
                <w:lang w:val="en-US" w:eastAsia="zh-CN" w:bidi="ar"/>
              </w:rPr>
              <w:t>食用农产品</w:t>
            </w:r>
          </w:p>
        </w:tc>
        <w:tc>
          <w:tcPr>
            <w:tcW w:w="13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color w:val="000000"/>
                <w:kern w:val="0"/>
                <w:sz w:val="15"/>
                <w:szCs w:val="15"/>
              </w:rPr>
            </w:pPr>
            <w:r>
              <w:rPr>
                <w:rFonts w:hint="eastAsia" w:ascii="宋体" w:hAnsi="宋体" w:eastAsia="宋体" w:cs="宋体"/>
                <w:b w:val="0"/>
                <w:bCs w:val="0"/>
                <w:i w:val="0"/>
                <w:iCs w:val="0"/>
                <w:color w:val="000000"/>
                <w:kern w:val="0"/>
                <w:sz w:val="16"/>
                <w:szCs w:val="16"/>
                <w:u w:val="none"/>
                <w:lang w:val="en-US" w:eastAsia="zh-CN" w:bidi="ar"/>
              </w:rPr>
              <w:t>河南状元红检测技术有限公司</w:t>
            </w: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color w:val="000000"/>
                <w:kern w:val="0"/>
                <w:sz w:val="15"/>
                <w:szCs w:val="15"/>
              </w:rPr>
            </w:pPr>
            <w:r>
              <w:rPr>
                <w:rFonts w:hint="eastAsia" w:ascii="宋体" w:hAnsi="宋体" w:eastAsia="宋体" w:cs="宋体"/>
                <w:b w:val="0"/>
                <w:bCs w:val="0"/>
                <w:i w:val="0"/>
                <w:iCs w:val="0"/>
                <w:color w:val="000000"/>
                <w:kern w:val="0"/>
                <w:sz w:val="16"/>
                <w:szCs w:val="16"/>
                <w:u w:val="none"/>
                <w:lang w:val="en-US" w:eastAsia="zh-CN" w:bidi="ar"/>
              </w:rPr>
              <w:t>/</w:t>
            </w:r>
          </w:p>
        </w:tc>
      </w:tr>
    </w:tbl>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仿宋_GB2312" w:hAnsi="仿宋_GB2312" w:eastAsia="仿宋_GB2312" w:cs="仿宋_GB2312"/>
          <w:sz w:val="32"/>
          <w:szCs w:val="32"/>
          <w:lang w:val="en-US" w:eastAsia="zh-CN"/>
        </w:rPr>
        <w:sectPr>
          <w:pgSz w:w="16838" w:h="11906" w:orient="landscape"/>
          <w:pgMar w:top="1134" w:right="1440" w:bottom="1134" w:left="1440" w:header="1077" w:footer="1020" w:gutter="0"/>
          <w:cols w:space="720" w:num="1"/>
          <w:docGrid w:linePitch="312" w:charSpace="0"/>
        </w:sectPr>
      </w:pPr>
    </w:p>
    <w:p>
      <w:pPr>
        <w:widowControl/>
        <w:jc w:val="left"/>
        <w:rPr>
          <w:rFonts w:hint="eastAsia" w:ascii="Times New Roman" w:hAnsi="Times New Roman" w:eastAsia="黑体" w:cs="Times New Roman"/>
          <w:color w:val="000000"/>
          <w:kern w:val="0"/>
          <w:sz w:val="32"/>
          <w:szCs w:val="32"/>
          <w:lang w:eastAsia="zh-CN"/>
        </w:rPr>
      </w:pPr>
      <w:r>
        <w:rPr>
          <w:rFonts w:ascii="Times New Roman" w:hAnsi="Times New Roman" w:eastAsia="黑体" w:cs="Times New Roman"/>
          <w:color w:val="000000"/>
          <w:kern w:val="0"/>
          <w:sz w:val="32"/>
          <w:szCs w:val="32"/>
        </w:rPr>
        <w:t>附件</w:t>
      </w:r>
      <w:r>
        <w:rPr>
          <w:rFonts w:hint="eastAsia" w:ascii="Times New Roman" w:hAnsi="Times New Roman" w:eastAsia="黑体" w:cs="Times New Roman"/>
          <w:color w:val="000000"/>
          <w:kern w:val="0"/>
          <w:sz w:val="32"/>
          <w:szCs w:val="32"/>
          <w:lang w:val="en-US" w:eastAsia="zh-CN"/>
        </w:rPr>
        <w:t>3</w:t>
      </w:r>
    </w:p>
    <w:p>
      <w:pPr>
        <w:widowControl/>
        <w:jc w:val="left"/>
        <w:rPr>
          <w:rFonts w:hint="eastAsia" w:ascii="方正小标宋_GBK" w:hAnsi="方正小标宋_GBK" w:eastAsia="方正小标宋_GBK" w:cs="方正小标宋_GBK"/>
          <w:b/>
          <w:bCs/>
          <w:color w:val="000000"/>
          <w:kern w:val="0"/>
          <w:sz w:val="32"/>
          <w:szCs w:val="32"/>
        </w:rPr>
      </w:pPr>
      <w:r>
        <w:rPr>
          <w:rFonts w:ascii="Times New Roman" w:hAnsi="Times New Roman" w:cs="Times New Roman"/>
          <w:b/>
          <w:bCs/>
          <w:color w:val="000000"/>
          <w:kern w:val="0"/>
          <w:sz w:val="32"/>
          <w:szCs w:val="32"/>
        </w:rPr>
        <w:t xml:space="preserve">  </w:t>
      </w:r>
      <w:r>
        <w:rPr>
          <w:rFonts w:ascii="Times New Roman" w:hAnsi="Times New Roman" w:cs="Times New Roman"/>
          <w:color w:val="000000"/>
          <w:kern w:val="0"/>
          <w:sz w:val="32"/>
          <w:szCs w:val="32"/>
        </w:rPr>
        <w:t xml:space="preserve">                        </w:t>
      </w:r>
      <w:r>
        <w:rPr>
          <w:rFonts w:hint="eastAsia" w:ascii="方正小标宋_GBK" w:hAnsi="方正小标宋_GBK" w:eastAsia="方正小标宋_GBK" w:cs="方正小标宋_GBK"/>
          <w:color w:val="000000"/>
          <w:kern w:val="0"/>
          <w:sz w:val="44"/>
          <w:szCs w:val="44"/>
        </w:rPr>
        <w:t>食品安全监督抽检合格产品信息</w:t>
      </w:r>
    </w:p>
    <w:tbl>
      <w:tblPr>
        <w:tblW w:w="14985" w:type="dxa"/>
        <w:tblInd w:w="-39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18"/>
        <w:gridCol w:w="1652"/>
        <w:gridCol w:w="2119"/>
        <w:gridCol w:w="3131"/>
        <w:gridCol w:w="1452"/>
        <w:gridCol w:w="1773"/>
        <w:gridCol w:w="930"/>
        <w:gridCol w:w="600"/>
        <w:gridCol w:w="1176"/>
        <w:gridCol w:w="1059"/>
        <w:gridCol w:w="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8" w:type="dxa"/>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序号</w:t>
            </w:r>
          </w:p>
        </w:tc>
        <w:tc>
          <w:tcPr>
            <w:tcW w:w="1652" w:type="dxa"/>
            <w:tcBorders>
              <w:top w:val="single" w:color="000000" w:sz="8" w:space="0"/>
              <w:left w:val="nil"/>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抽样编号</w:t>
            </w:r>
          </w:p>
        </w:tc>
        <w:tc>
          <w:tcPr>
            <w:tcW w:w="2119" w:type="dxa"/>
            <w:tcBorders>
              <w:top w:val="single" w:color="000000" w:sz="8" w:space="0"/>
              <w:left w:val="nil"/>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被抽样单位名称</w:t>
            </w:r>
          </w:p>
        </w:tc>
        <w:tc>
          <w:tcPr>
            <w:tcW w:w="3131" w:type="dxa"/>
            <w:tcBorders>
              <w:top w:val="single" w:color="000000" w:sz="8" w:space="0"/>
              <w:left w:val="nil"/>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被抽样单位地址</w:t>
            </w:r>
          </w:p>
        </w:tc>
        <w:tc>
          <w:tcPr>
            <w:tcW w:w="1452" w:type="dxa"/>
            <w:tcBorders>
              <w:top w:val="single" w:color="000000" w:sz="8" w:space="0"/>
              <w:left w:val="nil"/>
              <w:bottom w:val="nil"/>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生产单位名称</w:t>
            </w:r>
          </w:p>
        </w:tc>
        <w:tc>
          <w:tcPr>
            <w:tcW w:w="1773" w:type="dxa"/>
            <w:tcBorders>
              <w:top w:val="single" w:color="000000" w:sz="8" w:space="0"/>
              <w:left w:val="nil"/>
              <w:bottom w:val="nil"/>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生产单位地址</w:t>
            </w:r>
          </w:p>
        </w:tc>
        <w:tc>
          <w:tcPr>
            <w:tcW w:w="930" w:type="dxa"/>
            <w:tcBorders>
              <w:top w:val="single" w:color="000000" w:sz="8" w:space="0"/>
              <w:left w:val="nil"/>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食品名称</w:t>
            </w:r>
          </w:p>
        </w:tc>
        <w:tc>
          <w:tcPr>
            <w:tcW w:w="600" w:type="dxa"/>
            <w:tcBorders>
              <w:top w:val="single" w:color="000000" w:sz="8" w:space="0"/>
              <w:left w:val="nil"/>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规格型号</w:t>
            </w:r>
          </w:p>
        </w:tc>
        <w:tc>
          <w:tcPr>
            <w:tcW w:w="1176" w:type="dxa"/>
            <w:tcBorders>
              <w:top w:val="single" w:color="000000" w:sz="8" w:space="0"/>
              <w:left w:val="nil"/>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生产日期/批号</w:t>
            </w:r>
          </w:p>
        </w:tc>
        <w:tc>
          <w:tcPr>
            <w:tcW w:w="1059" w:type="dxa"/>
            <w:tcBorders>
              <w:top w:val="single" w:color="000000" w:sz="8" w:space="0"/>
              <w:left w:val="nil"/>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分类</w:t>
            </w:r>
          </w:p>
        </w:tc>
        <w:tc>
          <w:tcPr>
            <w:tcW w:w="375" w:type="dxa"/>
            <w:tcBorders>
              <w:top w:val="single" w:color="000000" w:sz="8" w:space="0"/>
              <w:left w:val="nil"/>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XBJ23411302465436022</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宛城区红泥湾镇美家福购物中心</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宛城区红泥湾镇刘寺街北头</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千禾味业食品股份有限公司</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四川省眉山市东坡区城南岷家渡</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千禾海鲜酱油</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500ml/瓶</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2023-04-12</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调味品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XBJ23411302465435981</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宛城区红泥湾镇刘寺纪和超市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宛城区红泥湾镇刘寺街</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四川天味食品集团股份有限公司</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成都市双流区西航港街道腾飞一路333号</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大红袍红汤火锅底料</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400克/袋</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2022-09-14</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调味品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XBJ23411302465435952</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南阳市优总汇连锁商贸有限公司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河南省南阳市宛城区仲景街道独山大道与医生祠路交叉口向东200米路北福门甲邸一层103-109号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馒头</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粮食加工品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XBJ23411302465436035</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河南大裕城商贸有限公司南阳分公司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南阳市宛城区建设东路529号(建设路与明山路交叉口东南角)</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辣椒</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XBJ23411302465436039</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河南大裕城商贸有限公司南阳分司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南阳市宛城区建设东路529号(建设路与明山路交叉口东南角)</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胡萝卜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XBJ23411302465436038</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河南大裕城商贸有限公司南阳分司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南阳市宛城区建设东路529号(建设路与明山路交叉口东南角)</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黄瓜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7</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XBJ23411302465436033</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河南大裕城商贸有限公司南阳分司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南阳市宛城区建设东路529号(建设路与明山路交叉口东南角)</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西柚</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8</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XBJ23411302465436032</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河南大裕城商贸有限公司南阳分司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南阳市宛城区建设东路529号(建设路与明山路交叉口东南角)</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紫茄子</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XBJ23411302465436028</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宛城区百乐惠购物广场中心店</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宛城区茶庵街</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上海青</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2023-07-01</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10</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XBJ23411302465436027</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宛城区百乐惠购物广场中心店</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宛城区茶庵街</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西红柿</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2023-07-01</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11</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XBJ23411302465436017</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宛城区红泥湾镇美家福购物中心</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宛城区红泥湾镇刘寺街北头</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苦瓜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12</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XBJ23411302465436021</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宛城区红泥湾镇美家福购物中心</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宛城区红泥湾镇刘寺街北头</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苹果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13</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XBJ23411302465436023</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宛城区百乐惠购物广场中心店</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宛城区茶庵街</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梨</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2023-06-20</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14</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XBJ23411302465436019</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宛城区红泥湾镇美家福购物中心</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宛城区红泥湾镇刘寺街北头</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胡萝卜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15</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XBJ23411302465436020</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宛城区红泥湾镇美家福购物中心</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宛城区红泥湾镇刘寺街北头</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梨</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16</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XBJ23411302465436031</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宛城区百乐惠购物广场中心店</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宛城区茶庵街</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苹果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2023-07-02</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17</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XBJ23411302465436026</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宛城区百乐惠购物广场中心店</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宛城区茶庵街</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生菜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18</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XBJ23411302465435968</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宛城区红泥湾镇刘寺纪和超市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宛城区红泥湾镇刘寺街</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苹果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2023-06-26</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19</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XBJ23411302465435957</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南阳市宛城区亿家福购物广场</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河南省南阳市宛城区茶庵乡红旗路147号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豆角</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XBJ23411302465435959</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南阳市宛城区亿家福购物广场</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河南省南阳市宛城区茶庵乡红旗路147号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大白菜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XBJ23411302465435969</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宛城区红泥湾镇刘寺纪和超市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宛城区红泥湾镇刘寺街</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紫茄子</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2023-06-23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22</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XBJ23411302465435965</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宛城区红泥湾镇刘寺纪和超市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宛城区红泥湾镇刘寺街</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大白菜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23</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XBJ23411302465435958</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南阳市宛城区亿家福购物广场</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河南省南阳市宛城区茶庵乡红旗路147号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茄子</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24</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XBJ23411302465435955</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南阳市宛城区亿家福购物广场</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河南省南阳市宛城区茶庵乡红旗路147号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青椒</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25</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XBJ23411302465435954</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南阳市宛城区亿家福购物广场</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河南省南阳市宛城区茶庵乡红旗路147号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芹菜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26</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XBJ23411302465435947</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南阳市优总汇连锁商贸有限公司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河南省南阳市宛城区仲景街道独山大道与医生祠路交叉口向东200米路北福门甲邸一层103-109号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黄瓜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2023-07-01</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27</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XBJ23411302465435951</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南阳市优总汇连锁商贸有限公司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河南省南阳市宛城区仲景街道独山大道与医生祠路交叉口向东200米路北福门甲邸一层103-109号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生菜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28</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XBJ23411302465435950</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南阳市优总汇连锁商贸有限公司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河南省南阳市宛城区仲景街道独山大道与医生祠路交叉口向东200米路北福门甲邸一层103-109号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空心菜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29</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XBJ23411302465435949</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南阳市优总汇连锁商贸有限公司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河南省南阳市宛城区仲景街道独山大道与医生祠路交叉口向东200米路北福门甲邸一层103-109号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白菜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30</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XBJ23411302465435953</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南阳市宛城区亿家福购物广场</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河南省南阳市宛城区茶庵乡红旗路147号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包菜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31</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XBJ23411302465435946</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南阳市优总汇连锁商贸有限公司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河南省南阳市宛城区仲景街道独山大道与医生祠路交叉口向东200米路北福门甲邸一层103-109号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苹果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2023-07-02</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32</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XBJ23411302465436036</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河南大裕城商贸有限公司南阳分司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南阳市宛城区建设东路529号(建设路与明山路交叉口东南角)</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茼蒿</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33</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XBJ23411302465436037</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河南大裕城商贸有限公司南阳分公司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南阳市宛城区建设东路529号(建设路与明山路交叉口东南角)</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小白菜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34</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XBJ23411302465436034</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河南大裕城商贸有限公司南阳分司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南阳市宛城区建设东路529号(建设路与明山路交叉口东南角)</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苹果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35</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XBJ23411302465436029</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宛城区百乐惠购物广场中心店</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宛城区茶庵街</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包菜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2023-07-01</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36</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XBJ23411302465436024</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宛城区百乐惠购物广场中心店</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宛城区茶庵街</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猕猴桃</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2023-07-02</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37</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XBJ23411302465436030</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宛城区百乐惠购物广场中心店</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宛城区茶庵街</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香蕉</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38</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XBJ23411302465436018</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宛城区红泥湾镇美家福购物中心</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宛城区红泥湾镇刘寺街北头</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奶白菜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39</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XBJ23411302465436016</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宛城区红泥湾镇美家福购物中心</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宛城区红泥湾镇刘寺街北头</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西红柿</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40</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XBJ23411302465436015</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宛城区红泥湾镇美家福购物中心</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宛城区红泥湾镇刘寺街北头</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绿豆</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2023-06-25</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41</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XBJ23411302465435960</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南阳市宛城区亿家福购物广场</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河南省南阳市宛城区茶庵乡红旗路147号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生菜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42</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XBJ23411302465435966</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宛城区红泥湾镇刘寺纪和超市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宛城区红泥湾镇刘寺街</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空心菜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43</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XBJ23411302465435970</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宛城区红泥湾镇刘寺纪和超市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宛城区红泥湾镇刘寺街</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西葫芦</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XBJ23411302465435971</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宛城区红泥湾镇刘寺纪和超市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宛城区红泥湾镇刘寺街</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胡萝卜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45</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XBJ23411302465435956</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南阳市宛城区亿家福购物广场</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河南省南阳市宛城区茶庵乡红旗路147号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46</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XBJ23411302465435967</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宛城区红泥湾镇刘寺纪和超市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宛城区红泥湾镇刘寺街</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西红柿</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47</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XBJ23411302465435948</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南阳市优总汇连锁商贸有限公司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河南省南阳市宛城区仲景街道独山大道与医生祠路交叉口向东200米路北福门甲邸一层103-109号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辣椒</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48</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XBJ23411302465435945</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南阳市优总汇连锁商贸有限公司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河南省南阳市宛城区仲景街道独山大道与医生祠路交叉口向东200米路北福门甲邸一层103-109号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香蕉</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49</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XBJ23411302465436175</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南阳市万德隆商贸有限责任公司范蠡路分公司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河南省南阳市宛城区仲景街道范蠡东路与孔明大道交叉口西龙达云熙里小区商业一楼</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芒果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2023-07-04</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50</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XBJ23411302465436171</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南阳市万德隆商贸有限责任公司范蠡路分公司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河南省南阳市宛城区仲景街道范蠡东路与孔明大道交叉口西龙达云熙里小区商业一楼</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辣椒</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2023-07-04</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51</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XBJ23411302465436170</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南阳市万德隆商贸有限责任公司范蠡路分公司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河南省南阳市宛城区仲景街道范蠡东路与孔明大道交叉口西龙达云熙里小区商业一楼</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茄子</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2023-07-04</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52</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XBJ23411302465436169</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南阳市万德隆商贸有限责任公司范蠡路分公司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河南省南阳市宛城区仲景街道范蠡东路与孔明大道交叉口西龙达云熙里小区商业一楼</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胡萝卜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2023-07-04</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53</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XBJ23411302465436166</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南阳市宛城区磨角楼百货便利店</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南阳市宛城区汉冢街</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火龙果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2023-07-02</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54</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XBJ23411302465436167</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南阳市宛城区磨角楼百货便利店</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南阳市宛城区汉冢街</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苹果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2023-07-04</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55</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XBJ23411302465436168</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南阳市宛城区磨角楼百货便利店</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南阳市宛城区汉冢街</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橙子</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2023-07-04</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56</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XBJ23411302465436139</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南阳市新佰汇百货有限公司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河南省南阳市宛城区汉冢乡汉冢供销社1号院</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梨</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2023-07-04</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57</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XBJ23411302465436140</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南阳市新佰汇百货有限公司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河南省南阳市宛城区汉冢乡汉冢供销社1号院</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苹果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2023-07-04</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58</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XBJ23411302465436142</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南阳市新佰汇百货有限公司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河南省南阳市宛城区汉冢乡汉冢供销社1号院</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苦瓜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2023-07-04</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59</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XBJ23411302465436143</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南阳市新佰汇百货有限公司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河南省南阳市宛城区汉冢乡汉冢供销社1号院</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青茄子</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2023-07-04</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60</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XBJ23411302465436144</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南阳市新佰汇百货有限公司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河南省南阳市宛城区汉冢乡汉冢供销社1号院</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西红柿</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2023-07-04</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61</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XBJ23411302465436099</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南阳市宛城区汉冢纪和购物中心</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河南省南阳市宛城区汉冢乡汉冢街纬一路与七一路交叉口东30米路北</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橙子</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2023-07-01</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62</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XBJ23411302465436100</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南阳市宛城区汉冢纪和购物中心</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河南省南阳市宛城区汉冢乡汉冢街纬一路与七一路交叉口东30米路北</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梨</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63</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XBJ23411302465436103</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南阳市宛城区汉冢纪和购物中心</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河南省南阳市宛城区汉冢乡汉冢街纬一路与七一路交叉口东30米路北</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胡萝卜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2023-07-04</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64</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XBJ23411302465436104</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南阳市宛城区汉冢纪和购物中心</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河南省南阳市宛城区汉冢乡汉冢街纬一路与七一路交叉口东30米路北</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西红柿</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XBJ23411302465436105</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南阳市宛城区汉冢纪和购物中心</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河南省南阳市宛城区汉冢乡汉冢街纬一路与七一路交叉口东30米路北</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大白菜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2023-07-01</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66</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XBJ23411302465436084</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南阳市宛城区盈客来百货零售超市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河南省南阳市宛城区仲景街道校场社区校场路280号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胡萝卜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2023-07-04</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67</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XBJ23411302465436083</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南阳市宛城区盈客来百货零售超市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河南省南阳市宛城区仲景街道校场社区校场路280号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辣椒</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68</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XBJ23411302465436098</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南阳市宛城区汉冢纪和购物中心</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河南省南阳市宛城区汉冢乡汉冢街纬一路与七一路交叉口东30米路北</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香蕉</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2023-07-04</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69</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XBJ23411302465436082</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南阳市宛城区盈客来百货零售超市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河南省南阳市宛城区仲景街道校场社区校场路280号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苦瓜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2023-07-04</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70</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XBJ23411302465436081</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南阳市宛城区盈客来百货零售超市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河南省南阳市宛城区仲景街道校场社区校场路280号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橙子</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2023-07-01</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71</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XBJ23411302465436176</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南阳市万德隆商贸有限责任公司范蠡路分公司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河南省南阳市宛城区仲景街道范蠡东路与孔明大道交叉口西龙达云熙里小区商业一楼</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油桃</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2023-07-04</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72</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XBJ23411302465436173</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南阳市万德隆商贸有限责任公司范蠡路分公司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河南省南阳市宛城区仲景街道范蠡东路与孔明大道交叉口西龙达云熙里小区商业一楼</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苦瓜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2023-07-04</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73</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XBJ23411302465436174</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南阳市万德隆商贸有限责任公司范蠡路分公司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河南省南阳市宛城区仲景街道范蠡东路与孔明大道交叉口西龙达云熙里小区商业一楼</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空心菜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2023-07-04</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74</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XBJ23411302465436172</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南阳市万德隆商贸有限责任公司范蠡路分公司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河南省南阳市宛城区仲景街道范蠡东路与孔明大道交叉口西龙达云熙里小区商业一楼</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丝瓜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2023-07-04</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75</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XBJ23411302465436165</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南阳市宛城区磨角楼百货便利店</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南阳市宛城区汉冢街</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黄瓜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2023-07-04</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76</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XBJ23411302465436164</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南阳市宛城区磨角楼百货便利店</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南阳市宛城区汉冢街</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丝瓜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2023-07-04</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77</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XBJ23411302465436141</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南阳市新佰汇百货有限公司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河南省南阳市宛城区汉冢乡汉冢供销社1号院</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丝瓜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2023-07-04</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78</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XBJ23411302465436145</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南阳市新佰汇百货有限公司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河南省南阳市宛城区汉冢乡汉冢供销社1号院</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包菜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2023-07-04</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79</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XBJ23411302465436146</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南阳市新佰汇百货有限公司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河南省南阳市宛城区汉冢乡汉冢供销社1号院</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青椒</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2023-07-04</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80</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XBJ23411302465436101</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南阳市宛城区汉冢纪和购物中心</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河南省南阳市宛城区汉冢乡汉冢街纬一路与七一路交叉口东30米路北</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苹果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81</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XBJ23411302465436102</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南阳市宛城区汉冢纪和购物中心</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河南省南阳市宛城区汉冢乡汉冢街纬一路与七一路交叉口东30米路北</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西葫芦</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2023-06-30</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82</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XBJ23411302465436087</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南阳市宛城区盈客来百货零售超市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河南省南阳市宛城区仲景街道校场社区校场路280号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小白菜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2023-07-04</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83</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XBJ23411302465436088</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南阳市宛城区盈客来百货零售超市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河南省南阳市宛城区仲景街道校场社区校场路280号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梨</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2023-06-30</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84</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XBJ23411302465436086</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南阳市宛城区盈客来百货零售超市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河南省南阳市宛城区仲景街道校场社区校场路280号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黄瓜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85</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XBJ23411302465436315</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南阳市宛城区惠尔佳生活超市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河南省南阳市宛城区茶庵乡茶庵街小学口向西第一家</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羊角蜜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86</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XBJ23411302465436320</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南阳市宛城区聚万家购物广场</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河南省南阳市宛城区茶庵乡茶庵村8组</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胡萝卜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2023-07-05</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87</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XBJ23411302465436311</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南阳市宛城区惠尔佳生活超市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河南省南阳市宛城区茶庵乡茶庵街小学口向西第一家</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小白菜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2023-07-05</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88</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XBJ23411302465436312</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南阳市宛城区惠尔佳生活超市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河南省南阳市宛城区茶庵乡茶庵街小学口向西第一家</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青椒</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89</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XBJ23411302465436310</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南阳市宛城区惠尔佳生活超市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河南省南阳市宛城区茶庵乡茶庵街小学口向西第一家</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西红柿</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90</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XBJ23411302465436309</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南阳市宛城区惠尔佳生活超市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河南省南阳市宛城区茶庵乡茶庵街小学口向西第一家</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丝瓜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XBJ23411302465436323</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南阳市宛城区聚万家购物广场</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河南省南阳市宛城区茶庵乡茶庵村8组</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猕猴桃</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2023-07-04</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XBJ23411302465436322</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南阳市宛城区聚万家购物广场</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河南省南阳市宛城区茶庵乡茶庵村8组</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茄子</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2023-07-05</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93</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XBJ23411302465436324</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南阳市宛城区聚万家购物广场</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河南省南阳市宛城区茶庵乡茶庵村8组</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芒果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2023-07-04</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94</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XBJ23411302465436321</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南阳市宛城区聚万家购物广场</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河南省南阳市宛城区茶庵乡茶庵村8组</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花菜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2023-07-04</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95</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XBJ23411302465436318</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南阳市宛城区聚万家购物广场</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河南省南阳市宛城区茶庵乡茶庵村8组</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黄瓜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2023-07-04</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96</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XBJ23411302465436317</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南阳市宛城区聚万家购物广场</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河南省南阳市宛城区茶庵乡茶庵村8组</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苦瓜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2023-07-05</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97</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XBJ23411302465436279</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南阳市佳和商贸有限责任公司茶庵分公司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南阳市宛城区茶庵乡明礼路南段路西</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苹果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2023-07-02</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98</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XBJ23411302465436282</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南阳市佳和商贸有限责任公司茶庵分公司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南阳市宛城区茶庵乡明礼路南段路西</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西红柿</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2023-07-02</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99</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XBJ23411302465436247</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宛城区百乐惠购物广场茶庵店</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茶庵乡周庙村</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鸡蛋</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2023-07-05</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100</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XBJ23411302465436243</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宛城区百乐惠购物广场茶庵店</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茶庵乡周庙村</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小白菜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2023-07-05</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101</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XBJ23411302465436246</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宛城区百乐惠购物广场茶庵店</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茶庵乡周庙村</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空心菜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2023-07-05</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102</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XBJ23411302465436275</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南阳市佳和商贸有限责任公司茶庵分公司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南阳市宛城区茶庵乡明礼路南段路西</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黄瓜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2023-07-04</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103</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XBJ23411302465436242</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宛城区百乐惠购物广场茶庵店</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茶庵乡周庙村</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西葫芦</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2023-07-05</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104</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XBJ23411302465436276</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南阳市佳和商贸有限责任公司茶庵分公司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南阳市宛城区茶庵乡明礼路南段路西</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西葫芦</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2023-07-01</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105</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XBJ23411302465436245</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宛城区百乐惠购物广场茶庵店</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茶庵乡周庙村</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苦瓜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2023-07-05</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106</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XBJ23411302465436244</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宛城区百乐惠购物广场茶庵店</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茶庵乡周庙村</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茄子</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2023-07-05</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107</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XBJ23411302465436313</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南阳市宛城区惠尔佳生活超市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河南省南阳市宛城区茶庵乡茶庵街小学口向西第一家</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鸡蛋</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2023-07-01</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108</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XBJ23411302465436314</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南阳市宛城区惠尔佳生活超市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河南省南阳市宛城区茶庵乡茶庵街小学口向西第一家</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黄瓜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2023-07-02</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109</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XBJ23411302465436316</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南阳市宛城区惠尔佳生活超市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河南省南阳市宛城区茶庵乡茶庵街小学口向西第一家</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西葫芦</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110</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XBJ23411302465436319</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南阳市宛城区聚万家购物广场</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河南省南阳市宛城区茶庵乡茶庵村8组</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豆角</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2023-07-04</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111</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XBJ23411302465436280</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南阳市佳和商贸有限责任公司茶庵分公司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南阳市宛城区茶庵乡明礼路南段路西</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梨</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2023-06-24</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112</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XBJ23411302465436281</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南阳市佳和商贸有限责任公司茶庵分公司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南阳市宛城区茶庵乡明礼路南段路西</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大白菜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2023-07-01</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113</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XBJ23411302465436274</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南阳市佳和商贸有限责任公司茶庵分公司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南阳市宛城区茶庵乡明礼路南段路西</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青椒</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2023-07-04</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114</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XBJ23411302465436241</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宛城区百乐惠购物广场茶庵店</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茶庵乡周庙村</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苹果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2023-07-05</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115</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XBJ23411302465436248</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宛城区百乐惠购物广场茶庵店</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茶庵乡周庙村</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梨</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2023-07-05</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116</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XBJ23411302465436277</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南阳市佳和商贸有限责任公司茶庵分公司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南阳市宛城区茶庵乡明礼路南段路西</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丝瓜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2023-07-02</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117</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XBJ23411302465436085</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南阳市宛城区盈客来百货零售超市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河南省南阳市宛城区仲景街道校场社区校场路280号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118</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XBJ23411302465436505</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南阳市宛城区乐嘉精品超市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河南省南阳市宛城区仲景街道范蠡路澜湾盛景北门10米路南</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梨</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2023-06-20</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119</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XBJ23411302465436506</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南阳市宛城区乐嘉精品超市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河南省南阳市宛城区仲景街道范蠡路澜湾盛景北门10米路南</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苹果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2023-07-02</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120</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XBJ23411302465436507</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南阳市宛城区乐嘉精品超市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河南省南阳市宛城区仲景街道范蠡路澜湾盛景北门10米路南</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西红柿</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2023-07-06</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121</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XBJ23411302465436491</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南阳市宛城区澜湾超市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南阳市宛城区孔明路澜湾盛景A1号楼74-77轴</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丝瓜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2023-07-06</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122</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XBJ23411302465436490</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南阳市宛城区澜湾超市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南阳市宛城区孔明路澜湾盛景A1号楼74-77轴</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花菜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2023-07-06</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123</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XBJ23411302465436509</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南阳市宛城区乐嘉精品超市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河南省南阳市宛城区仲景街道范蠡路澜湾盛景北门10米路南</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青椒</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2023-07-06</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124</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XBJ23411302465436486</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南阳市宛城区澜湾超市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南阳市宛城区孔明路澜湾盛景A1号楼74-77轴</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胡萝卜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2023-07-06</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125</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XBJ23411302465436489</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南阳市宛城区澜湾超市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南阳市宛城区孔明路澜湾盛景A1号楼74-77轴</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小白菜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2023-07-06</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126</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XBJ23411302465436488</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南阳市宛城区澜湾超市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南阳市宛城区孔明路澜湾盛景A1号楼74-77轴</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黄瓜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2023-07-06</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127</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XBJ23411302465436510</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南阳市宛城区乐嘉精品超市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河南省南阳市宛城区仲景街道范蠡路澜湾盛景北门10米路南</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苦瓜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2023-07-05</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128</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XBJ23411302465436511</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南阳市宛城区乐嘉精品超市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河南省南阳市宛城区仲景街道范蠡路澜湾盛景北门10米路南</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黄瓜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129</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XBJ23411302465436403</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南阳市宛城区美特好生活超市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南阳市宛城区孔明路澜湾盛景楼下</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小白菜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2023-07-05</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130</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XBJ23411302465436402</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南阳市宛城区美特好生活超市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南阳市宛城区孔明路澜湾盛景楼下</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花菜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2023-07-05</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131</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XBJ23411302465436399</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南阳市宛城区美特好生活超市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南阳市宛城区孔明路澜湾盛景楼下</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黄瓜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2023-07-05</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132</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XBJ23411302465436397</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南阳市宛城区美特好生活超市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南阳市宛城区孔明路澜湾盛景楼下</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皇冠梨</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2023-07-05</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133</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XBJ23411302465436492</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南阳市宛城区澜湾超市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南阳市宛城区孔明路澜湾盛景A1号楼74-77轴</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苹果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2023-07-06</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134</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XBJ23411302465436508</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南阳市宛城区乐嘉精品超市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河南省南阳市宛城区仲景街道范蠡路澜湾盛景北门10米路南</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包菜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2023-07-02</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135</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XBJ23411302465436487</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南阳市宛城区澜湾超市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南阳市宛城区孔明路澜湾盛景A1号楼74-77轴</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油麦菜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2023-07-06</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136</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XBJ23411302465436485</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南阳市宛城区澜湾超市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南阳市宛城区孔明路澜湾盛景A1号楼74-77轴</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桃</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2023-07-06</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137</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XBJ23411302465436512</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南阳市宛城区乐嘉精品超市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河南省南阳市宛城区仲景街道范蠡路澜湾盛景北门10米路南</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丝瓜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2023-07-06</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138</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XBJ23411302465436404</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南阳市宛城区美特好生活超市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南阳市宛城区孔明路澜湾盛景楼下</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空心菜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2023-07-05</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139</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XBJ23411302465436401</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南阳市宛城区美特好生活超市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南阳市宛城区孔明路澜湾盛景楼下</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茄子</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2023-07-05</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140</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XBJ23411302465436398</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南阳市宛城区美特好生活超市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南阳市宛城区孔明路澜湾盛景楼下</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芒果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2023-07-05</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141</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XBJ23411302465436400</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南阳市宛城区美特好生活超市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南阳市宛城区孔明路澜湾盛景楼下</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苦瓜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2023-07-05</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142</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XBJ23411302465436646</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南阳市禄康源百货有限公司光武路分司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南阳市光武路与文明路交叉口东南角桂园新居楼下</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油桃</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2023-07-07</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143</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XBJ23411302465436640</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南阳市禄康源百货有限公司光武路分司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南阳市光武路与文明路交叉口东南角桂园新居楼下</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西葫芦</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2023-07-07</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144</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XBJ23411302465436639</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南阳市禄康源百货有限公司光武路分司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南阳市光武路与文明路交叉口东南角桂园新居楼下</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苦瓜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2023-07-07</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145</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XBJ23411302465436592</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南阳市宛城区亚嘉购物中心</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南阳市宛城区光武东路阳光海岸南门东侧</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西葫芦</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2023-07-07</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146</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XBJ23411302465436593</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南阳市宛城区亚嘉购物中心</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南阳市宛城区光武东路阳光海岸南门东侧</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苦瓜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2023-07-07</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147</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XBJ23411302465436597</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南阳市宛城区亚嘉购物中心</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南阳市宛城区光武东路阳光海岸南门东侧</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苹果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2023-07-05</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148</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XBJ23411302465436565</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南阳市斑马筷鲜商贸有限公司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河南省南阳市宛城区仲景街道建设东路书香水岸11号楼一层</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胡萝卜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2023-07-07</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149</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XBJ23411302465436590</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南阳市宛城区亚嘉购物中心</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南阳市宛城区光武东路阳光海岸南门东侧</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黄瓜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2023-07-07</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150</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XBJ23411302465436645</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南阳市禄康源百货有限公司光武路分司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南阳市光武路与文明路交叉口东南角桂园新居楼下</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茄子</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kg</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2023-07-07</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151</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XBJ23411302465436644</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南阳市禄康源百货有限公司光武路分司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南阳市光武路与文明路交叉口东南角桂园新居楼下</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花菜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2023-07-07</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152</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XBJ23411302465436643</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南阳市禄康源百货有限公司光武路分司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南阳市光武路与文明路交叉口东南角桂园新居楼下</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辣椒</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2023-07-07</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153</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XBJ23411302465436642</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南阳市禄康源百货有限公司光武路分司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南阳市光武路与文明路交叉口东南角桂园新居楼下</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黄瓜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2023-07-07</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154</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XBJ23411302465436641</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南阳市禄康源百货有限公司光武路分司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南阳市光武路与文明路交叉口东南角桂园新居楼下</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胡萝卜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2023-07-07</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155</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XBJ23411302465436595</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南阳市宛城区亚嘉购物中心</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南阳市宛城区光武东路阳光海岸南门东侧</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西红柿</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2023-07-07</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156</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XBJ23411302465436596</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南阳市宛城区亚嘉购物中心</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南阳市宛城区光武东路阳光海岸南门东侧</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丝瓜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2023-07-07</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157</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XBJ23411302465436594</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南阳市宛城区亚嘉购物中心</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南阳市宛城区光武东路阳光海岸南门东侧</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胡萝卜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2023-07-07</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158</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XBJ23411302465436591</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南阳市宛城区亚嘉购物中心</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南阳市宛城区光武东路阳光海岸南门东侧</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茄子</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2023-07-07</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159</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XBJ23411302465436570</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南阳市斑马筷鲜商贸有限公司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河南省南阳市宛城区仲景街道建设东路书香水岸11号楼一层</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梨</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2023-07-06</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160</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XBJ23411302465436567</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南阳市斑马筷鲜商贸有限公司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河南省南阳市宛城区仲景街道建设东路书香水岸11号楼一层</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芹菜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2023-07-07</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161</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XBJ23411302465436566</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南阳市斑马筷鲜商贸有限公司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河南省南阳市宛城区仲景街道建设东路书香水岸11号楼一层</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甜椒</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2023-07-07</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162</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XBJ23411302465436568</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南阳市斑马筷鲜商贸有限公司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河南省南阳市宛城区仲景街道建设东路书香水岸11号楼一层</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橙子</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2023-07-06</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163</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XBJ23411302465436569</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南阳市斑马筷鲜商贸有限公司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河南省南阳市宛城区仲景街道建设东路书香水岸11号楼一层</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桃</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2023-07-06</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164</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XBJ23411302465436564</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南阳市斑马筷鲜商贸有限公司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河南省南阳市宛城区仲景街道建设东路书香水岸11号楼一层</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西葫芦</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2023-07-07</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165</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XBJ23411302465436563</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南阳市斑马筷鲜商贸有限公司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河南省南阳市宛城区仲景街道建设东路书香水岸11号楼一层</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黄瓜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2023-07-07</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166</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XBJ23411302465436771</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南阳大统集团金玛特商贸有限公司大统百货分公司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南阳市人民路与中州路交叉口</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四川天味食品集团股份有限公司</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成都市双流区西航港街道腾飞一路333号</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红汤火锅底料</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300克/袋</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2023-03-12</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调味品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167</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XBJ23411302465436773</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南阳大统集团金玛特商贸有限公司大统百货分公司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南阳市人民路与中州路交叉口</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龙口龙须粉丝有限公司</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龙口市海岱工业园市场路</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龙口粉丝</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320g/袋</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2023-03-01</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淀粉及淀粉制品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168</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XBJ23411302465436766ZX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南阳市世纪龙副食百货有限责任公司东苑分公司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南阳市建设东路与独山大道交叉口</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油条</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2023-07-10</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餐饮食品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169</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XBJ23411302465436768ZX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南阳市世纪龙副食百货有限责任公司东苑分公司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南阳市建设东路与独山大道交叉口</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馒头</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2023-07-10</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粮食加工品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170</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XBJ23411302465436754ZX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刘记面条铺</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南阳市宛城区文明北路北段</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宽面片</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2023-07-10</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餐饮食品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171</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XBJ23411302465436756ZX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刘记面条铺</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南阳市宛城区文明北路北段</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捞面条</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2023-07-10</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餐饮食品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172</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XBJ23411302465436720ZX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南阳市万德隆商贸有限责任公司建业凯旋分公司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南阳市宛城区孔明路与鼎盛路交汇处市体育中心北侧</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面条</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2023-07-10</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餐饮食品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173</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XBJ23411302465436719ZX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南阳市万德隆商贸有限责任公司建业凯旋分公司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南阳市宛城区孔明路与鼎盛路交汇处市体育中心北侧</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饺子皮</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2023-07-10</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餐饮食品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174</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XBJ23411302465436717ZX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南阳市万德隆商贸有限责任公司建业凯旋分公司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南阳市宛城区孔明路与鼎盛路交汇处市体育中心北侧</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鲜素包子</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2023-07-10</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餐饮食品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175</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XBJ23411302465436770</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南阳大统集团金玛特商贸有限公司大统百货分公司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南阳市人民路与中州路交叉口</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想念食品股份有限公司</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河南省南阳市龙升工业园龙升大道</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鸡蛋风味长寿面</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1千克/袋</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2023-04-12</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粮食加工品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176</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XBJ23411302465436772</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南阳大统集团金玛特商贸有限公司大统百货分公司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南阳市人民路与中州路交叉口</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烟台双塔食品股份有限公司</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山东省招远金岭镇寨里</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龙口粉丝</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320g/袋</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2023-05-02</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淀粉及淀粉制品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177</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XBJ23411302465436765ZX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南阳市世纪龙副食百货有限责任公司东苑分公司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南阳市建设东路与独山大道交叉口</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水煎包</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2023-07-10</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餐饮食品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178</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XBJ23411302465436767ZX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南阳市世纪龙副食百货有限责任公司东苑分公司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南阳市建设东路与独山大道交叉口</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鲜面条</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2023-07-10</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粮食加工品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179</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XBJ23411302465436753ZX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刘记面条铺</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南阳市宛城区文明北路北段</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刀削面</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2023-07-10</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餐饮食品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180</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XBJ23411302465436755ZX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刘记面条铺</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南阳市宛城区文明北路北段</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细面条</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2023-07-10</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餐饮食品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181</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XBJ23411302465436718ZX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南阳市万德隆商贸有限责任公司建业凯旋分公司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南阳市宛城区孔明路与鼎盛路交汇处市体育中心北侧</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烩面坯</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2023-07-10</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餐饮食品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182</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XBJ23411302465436716ZX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南阳市万德隆商贸有限责任公司建业凯旋分公司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南阳市宛城区孔明路与鼎盛路交汇处市体育中心北侧</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菜莽</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2023-07-10</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餐饮食品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183</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XBJ23411302465436723ZX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南阳市万德隆商贸有限责任公司建业凯旋分公司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南阳市宛城区孔明路与鼎盛路交汇处市体育中心北侧</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老面馒头</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2023-07-10</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餐饮食品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184</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XBJ23411302465436793</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南阳市万德隆商贸有限责任公司府衙分公司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南阳市宛城区人民路鸿德购物公园1幢-1楼19室</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西葫芦</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2023-07-10</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185</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XBJ23411302465436799</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南阳市万德隆商贸有限责任公司府衙分公司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南阳市宛城区人民路鸿德购物公园1幢-1楼19室</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西红柿</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2023-07-10</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186</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XBJ23411302465436763</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南阳市世纪龙副食百货有限责任公司东苑分公司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南阳市建设东路与独山大道交叉口</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玉菇瓜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2023-07-08</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187</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XBJ23411302465436764</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南阳市世纪龙副食百货有限责任公司东苑分公司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南阳市建设东路与独山大道交叉口</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梨</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2023-07-09</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188</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XBJ23411302465436759</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南阳市世纪龙副食百货有限责任公司东苑分公司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南阳市建设东路与独山大道交叉口</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丝瓜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2023-07-09</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189</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XBJ23411302465436795</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南阳市万德隆商贸有限责任公司府衙分公司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南阳市宛城区人民路鸿德购物公园1幢-1楼19室</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包菜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2023-07-10</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190</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XBJ23411302465436796</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南阳市万德隆商贸有限责任公司府衙分公司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南阳市宛城区人民路鸿德购物公园1幢-1楼19室</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苹果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2023-07-10</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191</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XBJ23411302465436797</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南阳市万德隆商贸有限责任公司府衙分公司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南阳市宛城区人民路鸿德购物公园1幢-1楼19室</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青椒</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2023-07-10</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192</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XBJ23411302465436798</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南阳市万德隆商贸有限责任公司府衙分公司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南阳市宛城区人民路鸿德购物公园1幢-1楼19室</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青茄子</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2023-07-10</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193</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XBJ23411302465436800</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南阳市万德隆商贸有限责任公司府衙分公司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南阳市宛城区人民路鸿德购物公园1幢-1楼19室</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黄瓜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2023-07-10</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194</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XBJ23411302465436769</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南阳大统集团金玛特商贸有限公司大统百货分公司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南阳市人民路与中州路交叉口</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青椒</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2023-07-09</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195</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XBJ23411302465436704</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南阳市宛城区猫宁鲜果超市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南阳市宛城区文明北路北头路西</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火龙果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2023-07-10</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196</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XBJ23411302465436705</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南阳市宛城区猫宁鲜果超市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南阳市宛城区文明北路北头路西</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梨</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2023-07-10</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197</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XBJ23411302465436762</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南阳市世纪龙副食百货有限责任公司东苑分公司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南阳市建设东路与独山大道交叉口</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苦瓜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2023-07-10</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198</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XBJ23411302465436760</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南阳市世纪龙副食百货有限责任公司东苑分公司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南阳市建设东路与独山大道交叉口</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花菜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2023-07-10</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199</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XBJ23411302465436758</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南阳市世纪龙副食百货有限责任公司东苑分公司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南阳市建设东路与独山大道交叉口</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胡萝卜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2023-07-09</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200</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XBJ23411302465436761</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南阳市世纪龙副食百货有限责任公司东苑分公司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南阳市建设东路与独山大道交叉口</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茄子</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2023-07-10</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XBJ23411302465436757</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南阳市世纪龙副食百货有限责任公司东苑分公司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南阳市建设东路与独山大道交叉口</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小白菜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2023-07-10</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XBJ23411302465436702</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南阳市宛城区猫宁鲜果超市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南阳市宛城区文明北路北头路西</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羊角蜜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2023-07-10</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203</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XBJ23411302465436703</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南阳市宛城区猫宁鲜果超市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南阳市宛城区文明北路北头路西</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沃柑</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2023-07-10</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204</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XBJ23411302465436706</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南阳市宛城区猫宁鲜果超市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南阳市宛城区文明北路北头路西</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芒果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2023-07-10</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205</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XBJ23411302465436701</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南阳市宛城区猫宁鲜果超市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南阳市宛城区文明北路北头路西</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猕猴桃</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2023-07-10</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206</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XBJ23411302465436707</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南阳市宛城区猫宁鲜果超市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南阳市宛城区文明北路北头路西</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香蕉</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2023-07-10</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207</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XBJ23411302465436708</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南阳市宛城区猫宁鲜果超市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南阳市宛城区文明北路北头路西</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苹果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2023-07-10</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208</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XBJ23411302465436911ZX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南阳市宛城区玉联便民超市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南阳市宛城区宛城区溧河乡溧河新街8号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漯河豫鼎源食品工业有限公司</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漯河市郾城区107国道与纬八路交叉口向北200米路东</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土豆粉条</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350克/袋</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2023-06-07</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淀粉及淀粉制品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209</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XBJ23411302465436889ZX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南阳市宛城区佰润商贸连锁超市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河南省南阳市宛城区吕庄社区滨河园丁苑斜对面路南200米</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馒头</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2023-07-11</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粮食加工品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210</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XBJ23411302465436879ZX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南阳市宛城区喜德隆精品超市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河南省南阳市宛城区溧河乡溧河新街口100米路西</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馒头</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2023-07-11</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餐饮食品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211</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XBJ23411302465436927ZX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福美源超市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南阳市伏牛路中段</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馒头</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2023-07-11</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餐饮食品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212</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XBJ23411302465436926ZX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福美源超市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南阳市伏牛路中段</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油条</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2023-07-11</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餐饮食品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213</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XBJ23411302465436837ZX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南阳市百嘉优品德宛商贸有限公司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河南省南阳市宛城区五里堡街道白河大道恒大御景湾恒大影城一楼</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油条</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2023-07-11</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餐饮食品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XBJ23411302465436890ZX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南阳市宛城区佰润商贸连锁超市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河南省南阳市宛城区吕庄社区滨河园丁苑斜对面路南200米</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面条</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2023-07-11</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粮食加工品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215</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XBJ23411302465436838ZX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南阳市百嘉优品德宛商贸有限公司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河南省南阳市宛城区五里堡街道白河大道恒大御景湾恒大影城一楼</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饺子皮</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2023-07-11</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粮食加工品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216</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XBJ23411302465436850ZX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南阳市万德隆商贸有限责任公司溧河分公司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河南省南阳市宛城区溧河乡103省道与溧河新街交叉口南200米路东1号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生面条</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2023-07-10</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餐饮食品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217</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XBJ23411302465436843ZX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南阳市百嘉优品德宛商贸有限公司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河南省南阳市宛城区五里堡街道白河大道恒大御景湾恒大影城一楼</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面条</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2023-07-11</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粮食加工品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218</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XBJ23411302465436922</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福美源超市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南阳市伏牛路中段</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小白菜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2023-07-11</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219</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XBJ23411302465436987</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南阳市万德隆商贸有限责任公司金华分公司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河南省南阳市宛城区南阳市宛城区金华镇申伯路268号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包菜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2023-07-12</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220</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XBJ23411302465436919</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福美源超市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南阳市伏牛路中段</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苦瓜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2023-07-11</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221</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XBJ23411302465436920</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福美源超市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南阳市伏牛路中段</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花菜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2023-07-11</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222</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XBJ23411302465436918</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福美源超市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南阳市伏牛路中段</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芒果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2023-07-11</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223</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XBJ23411302465436893</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南阳市宛城区玉联便民超市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南阳市宛城区宛城区溧河乡溧河新街8号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青茄子</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2023-07-09</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224</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XBJ23411302465436885</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南阳市宛城区佰润商贸连锁超市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河南省南阳市宛城区吕庄社区滨河园丁苑斜对面路南200米</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花菜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2023-07-11</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225</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XBJ23411302465436877</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南阳市宛城区喜德隆精品超市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河南省南阳市宛城区溧河乡溧河新街口100米路西</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苹果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2023-07-11</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226</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XBJ23411302465436876</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南阳市宛城区喜德隆精品超市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河南省南阳市宛城区溧河乡溧河新街口100米路西</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青椒</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2023-07-11</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227</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XBJ23411302465436886</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南阳市宛城区佰润商贸连锁超市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河南省南阳市宛城区吕庄社区滨河园丁苑斜对面路南200米</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西葫芦</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2023-07-11</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228</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XBJ23411302465436874</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南阳市宛城区喜德隆精品超市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河南省南阳市宛城区溧河乡溧河新街口100米路西</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青茄子</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2023-07-11</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229</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XBJ23411302465436881</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南阳市宛城区佰润商贸连锁超市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河南省南阳市宛城区吕庄社区滨河园丁苑斜对面路南200米</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包菜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2023-07-11</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230</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XBJ23411302465436872</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南阳市宛城区喜德隆精品超市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河南省南阳市宛城区溧河乡溧河新街口100米路西</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包菜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2023-07-11</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231</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XBJ23411302465436925</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福美源超市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南阳市伏牛路中段</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鸡蛋</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2023-07-10</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232</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XBJ23411302465436827</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南阳市百嘉优品德宛商贸有限公司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河南省南阳市宛城区五里堡街道白河大道恒大御景湾恒大影城一楼</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梨</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2023-07-04</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233</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XBJ23411302465436924</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福美源超市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南阳市伏牛路中段</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丝瓜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2023-07-11</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234</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XBJ23411302465436830</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南阳市万德隆商贸有限责任公司溧河分公司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河南省南阳市宛城区溧河乡103省道与溧河新街交叉口南200米路东1号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青茄子</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2023-07-10</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235</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XBJ23411302465436826</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南阳市百嘉优品德宛商贸有限公司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河南省南阳市宛城区五里堡街道白河大道恒大御景湾恒大影城一楼</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大白菜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2023-07-07</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236</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XBJ23411302465436829</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南阳市万德隆商贸有限责任公司溧河分公司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河南省南阳市宛城区溧河乡103省道与溧河新街交叉口南200米路东1号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苹果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2023-07-09</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237</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XBJ23411302465436921</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福美源超市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南阳市伏牛路中段</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豆角</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2023-07-11</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238</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XBJ23411302465436923</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福美源超市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南阳市伏牛路中段</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茄子</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2023-07-11</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239</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XBJ23411302465436839</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南阳市万德隆商贸有限责任公司溧河分公司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河南省南阳市宛城区溧河乡103省道与溧河新街交叉口南200米路东1号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西红柿</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2023-07-10</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240</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XBJ23411302465436894</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南阳市宛城区玉联便民超市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南阳市宛城区宛城区溧河乡溧河新街8号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黄瓜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2023-07-09</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241</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XBJ23411302465436842</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南阳市万德隆商贸有限责任公司溧河分公司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河南省南阳市宛城区溧河乡103省道与溧河新街交叉口南200米路东1号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黄瓜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2023-07-10</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242</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XBJ23411302465436895</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南阳市宛城区玉联便民超市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南阳市宛城区宛城区溧河乡溧河新街8号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西红柿</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2023-07-09</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243</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XBJ23411302465436887</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南阳市宛城区佰润商贸连锁超市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河南省南阳市宛城区吕庄社区滨河园丁苑斜对面路南200米</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苦瓜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2023-07-11</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244</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XBJ23411302465436873</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南阳市宛城区喜德隆精品超市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河南省南阳市宛城区溧河乡溧河新街口100米路西</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西红柿</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2023-07-11</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245</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XBJ23411302465436882</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南阳市宛城区佰润商贸连锁超市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河南省南阳市宛城区吕庄社区滨河园丁苑斜对面路南200米</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萝卜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2023-07-11</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246</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XBJ23411302465436878</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南阳市宛城区喜德隆精品超市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河南省南阳市宛城区溧河乡溧河新街口100米路西</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梨</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2023-07-11</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247</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XBJ23411302465436888</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南阳市宛城区佰润商贸连锁超市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河南省南阳市宛城区吕庄社区滨河园丁苑斜对面路南200米</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鸡蛋</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2023-07-11</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248</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XBJ23411302465436875</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南阳市宛城区喜德隆精品超市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河南省南阳市宛城区溧河乡溧河新街口100米路西</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西葫芦</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2023-07-11</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249</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XBJ23411302465436871</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南阳市宛城区喜德隆精品超市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河南省南阳市宛城区溧河乡溧河新街口100米路西</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黄瓜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2023-07-11</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250</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XBJ23411302465436884</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南阳市宛城区佰润商贸连锁超市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河南省南阳市宛城区吕庄社区滨河园丁苑斜对面路南200米</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黄瓜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2023-07-11</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251</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XBJ23411302465436883</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南阳市宛城区佰润商贸连锁超市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河南省南阳市宛城区吕庄社区滨河园丁苑斜对面路南200米</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胡萝卜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2023-07-11</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252</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XBJ23411302465436794</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南阳市万德隆商贸有限责任公司府衙分公司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南阳市宛城区人民路鸿德购物公园1幢-1楼19室</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胡萝卜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2023-07-10</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253</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XBJ23411302465436824</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南阳市百嘉优品德宛商贸有限公司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河南省南阳市宛城区五里堡街道白河大道恒大御景湾恒大影城一楼</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黄瓜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2023-07-07</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254</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XBJ23411302465436820</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南阳市百嘉优品德宛商贸有限公司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河南省南阳市宛城区五里堡街道白河大道恒大御景湾恒大影城一楼</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胡萝卜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2023-07-10</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255</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XBJ23411302465436823</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南阳市百嘉优品德宛商贸有限公司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河南省南阳市宛城区五里堡街道白河大道恒大御景湾恒大影城一楼</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茄子</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2023-07-10</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256</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XBJ23411302465436831</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南阳市万德隆商贸有限责任公司溧河分公司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河南省南阳市宛城区溧河乡103省道与溧河新街交叉口南200米路东1号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苦瓜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2023-07-10</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257</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XBJ23411302465436840</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南阳市万德隆商贸有限责任公司溧河分公司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河南省南阳市宛城区溧河乡103省道与溧河新街交叉口南200米路东1号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梨</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2023-07-10</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258</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XBJ23411302465436822</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南阳市百嘉优品德宛商贸有限公司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河南省南阳市宛城区五里堡街道白河大道恒大御景湾恒大影城一楼</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苦瓜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2023-07-08</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259</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XBJ23411302465436828</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南阳市万德隆商贸有限责任公司溧河分公司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河南省南阳市宛城区溧河乡103省道与溧河新街交叉口南200米路东1号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包菜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2023-07-10</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260</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XBJ23411302465436825</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南阳市百嘉优品德宛商贸有限公司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河南省南阳市宛城区五里堡街道白河大道恒大御景湾恒大影城一楼</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西葫芦</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2023-07-07</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261</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XBJ23411302465436841</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南阳市万德隆商贸有限责任公司溧河分公司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河南省南阳市宛城区溧河乡103省道与溧河新街交叉口南200米路东1号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青椒</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2023-07-10</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262</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XBJ23411302465437045ZX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纪和超市金华（移民）店</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河南省南阳市宛城区金华街南头</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馒头</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2023-07-12</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餐饮食品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263</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XBJ23411302465437001ZX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南阳市万德隆商贸有限责任公司金华分公司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河南省南阳市宛城区南阳市宛城区金华镇申伯路268号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热干面</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2023-07-12</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餐饮食品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264</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XBJ23411302465437062ZX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南阳市宛城区瓦店镇铭洋超市店</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河南省南阳市宛城区瓦店镇万年街东边6号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洛阳旺展食品有限公司</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河南省洛阳市伊川县河滨街道办事处瑶底村十组</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土豆粉（湿粉条）</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300克/袋</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2023-06-25</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淀粉及淀粉制品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265</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XBJ23411302465437046ZX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纪和超市金华（移民）店</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河南省南阳市宛城区金华街南头</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油条</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2023-07-12</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餐饮食品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266</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XBJ23411302465436983ZX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南阳市佳和商贸有限责任公司瓦店分公司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南阳市宛城区瓦店镇淯水路26号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洛阳旺展食品有限公司</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河南省洛阳市伊川县河滨街道办事处瑶底村十组</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土豆粉（湿粉条）</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300克/袋</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2023-07-01</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淀粉及淀粉制品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267</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XBJ23411302465437020ZX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福美达生活广场</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宛城区瓦店镇瓦店街</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油条</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2023-07-12</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餐饮食品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268</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XBJ23411302465436995ZX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南阳市万德隆商贸有限责任公司金华分公司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河南省南阳市宛城区南阳市宛城区金华镇申伯路268号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馒头</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2023-07-12</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粮食加工品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269</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XBJ23411302465436997ZX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南阳市万德隆商贸有限责任公司金华分公司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河南省南阳市宛城区南阳市宛城区金华镇申伯路268号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烩面坯</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2023-07-12</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餐饮食品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270</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XBJ23411302465436996ZX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南阳市万德隆商贸有限责任公司金华分公司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河南省南阳市宛城区南阳市宛城区金华镇申伯路268号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面条</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2023-07-12</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餐饮食品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271</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XBJ23411302465437054</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南阳市宛城区瓦店镇铭洋超市店</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河南省南阳市宛城区瓦店镇万年街东边6号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梨</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2023-07-12</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272</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XBJ23411302465437058</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南阳市宛城区瓦店镇铭洋超市店</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河南省南阳市宛城区瓦店镇万年街东边6号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青椒</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2023-07-12</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273</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XBJ23411302465437059</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南阳市宛城区瓦店镇铭洋超市店</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河南省南阳市宛城区瓦店镇万年街东边6号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青茄子</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2023-07-12</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274</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XBJ23411302465437057</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南阳市宛城区瓦店镇铭洋超市店</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河南省南阳市宛城区瓦店镇万年街东边6号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西红柿</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2023-07-12</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275</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XBJ23411302465437060</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南阳市宛城区瓦店镇铭洋超市店</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河南省南阳市宛城区瓦店镇万年街东边6号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包菜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2023-07-12</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276</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XBJ23411302465437042</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纪合超市金华（移民）店</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河南省南阳市宛城区金华街南头</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2023-07-12</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277</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XBJ23411302465437043</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纪合超市金华（移民）店</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河南省南阳市宛城区金华街南头</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黄瓜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2023-07-12</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278</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XBJ23411302465437041</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纪合超市金华（移民）店</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河南省南阳市宛城区金华街南头</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西葫芦</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2023-07-12</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279</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XBJ23411302465437039</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纪合超市金华（移民）店</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河南省南阳市宛城区金华街南头</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花菜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2023-07-12</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280</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XBJ23411302465437038</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纪和超市金华（移民）店</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河南省南阳市宛城区金华街南头</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辣椒</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2023-07-12</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281</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XBJ23411302465437037</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纪合超市金华（移民）店</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河南省南阳市宛城区金华街南头</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茄子</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2023-07-12</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282</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XBJ23411302465437021</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福美达生活广场</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宛城区瓦店镇瓦店街</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苹果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2023-07-11</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283</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XBJ23411302465437023</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福美达生活广场</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宛城区瓦店镇瓦店街</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青茄子</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2023-07-12</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284</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XBJ23411302465437016</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福美达生活广场</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宛城区瓦店镇瓦店街</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西红柿</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2023-07-12</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285</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XBJ23411302465437015</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福美达生活广场</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宛城区瓦店镇瓦店街</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包菜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2023-07-11</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286</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XBJ23411302465437018</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福美达生活广场</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宛城区瓦店镇瓦店街</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青椒</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2023-07-12</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287</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XBJ23411302465437055</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南阳市宛城区瓦店镇铭洋超市店</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河南省南阳市宛城区瓦店镇万年街东边6号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苹果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2023-07-12</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288</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XBJ23411302465436992</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南阳市万德隆商贸有限责任公司金华分公司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河南省南阳市宛城区南阳市宛城区金华镇申伯路268号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黄瓜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2023-07-12</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289</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XBJ23411302465436990</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南阳市万德隆商贸有限责任公司金华分公司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河南省南阳市宛城区南阳市宛城区金华镇申伯路268号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西葫芦</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2023-07-12</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290</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XBJ23411302465437056</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南阳市宛城区瓦店镇铭洋超市店</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河南省南阳市宛城区瓦店镇万年街东边6号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胡萝卜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2023-07-12</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291</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XBJ23411302465437044</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纪合超市金华（移民）店</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河南省南阳市宛城区金华街南头</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2023-07-12</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292</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XBJ23411302465437040</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纪合超市金华（移民）店</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河南省南阳市宛城区金华街南头</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白菜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2023-07-12</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293</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XBJ23411302465437061</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南阳市宛城区瓦店镇铭洋超市店</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河南省南阳市宛城区瓦店镇万年街东边6号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黄瓜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2023-07-12</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294</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XBJ23411302465436961</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南阳市佳和商贸有限责任公司瓦店分公司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南阳市宛城区瓦店镇淯水路26号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苹果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2023-07-09</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295</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XBJ23411302465436964</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南阳市佳和商贸有限责任公司瓦店分公司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南阳市宛城区瓦店镇淯水路26号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梨</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2023-07-09</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296</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XBJ23411302465436965</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南阳市佳和商贸有限责任公司瓦店分公司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南阳市宛城区瓦店镇淯水路26号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包菜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2023-07-12</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297</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XBJ23411302465436966</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南阳市佳和商贸有限责任公司瓦店分公司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南阳市宛城区瓦店镇淯水路26号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西葫芦</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2023-07-12</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298</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XBJ23411302465436967</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南阳市佳和商贸有限责任公司瓦店分公司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南阳市宛城区瓦店镇淯水路26号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青椒</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2023-07-11</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299</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XBJ23411302465437017</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福美达生活广场</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宛城区瓦店镇瓦店街</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胡萝卜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2023-07-11</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300</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XBJ23411302465437019</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福美达生活广场</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宛城区瓦店镇瓦店街</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黄瓜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2023-07-12</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301</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XBJ23411302465437022</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福美达生活广场</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宛城区瓦店镇瓦店街</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梨</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2023-07-11</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302</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XBJ23411302465436991</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南阳市万德隆商贸有限责任公司金华分公司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河南省南阳市宛城区南阳市宛城区金华镇申伯路268号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2023-07-12</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303</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XBJ23411302465436994</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南阳市万德隆商贸有限责任公司金华分公司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河南省南阳市宛城区南阳市宛城区金华镇申伯路268号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冬瓜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2023-07-12</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304</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XBJ23411302465436993</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南阳市万德隆商贸有限责任公司金华分公司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河南省南阳市宛城区南阳市宛城区金华镇申伯路268号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苦瓜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2023-07-12</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305</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XBJ23411302465436988</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南阳市万德隆商贸有限责任公司金华分公司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河南省南阳市宛城区南阳市宛城区金华镇申伯路268号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花菜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2023-07-12</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306</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XBJ23411302465436989</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南阳市万德隆商贸有限责任公司金华分公司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河南省南阳市宛城区南阳市宛城区金华镇申伯路268号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辣椒</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2023-07-12</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307</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XBJ23411302465436962</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南阳市佳和商贸有限责任公司瓦店分公司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南阳市宛城区瓦店镇淯水路26号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青茄子</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2023-07-12</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308</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XBJ23411302465436963</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南阳市佳和商贸有限责任公司瓦店分公司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南阳市宛城区瓦店镇淯水路26号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西红柿</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2023-07-12</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309</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XBJ23411302465436968</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南阳市佳和商贸有限责任公司瓦店分公司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南阳市宛城区瓦店镇淯水路26号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胡萝卜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2023-07-12</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310</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XBJ23411302465437129ZX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宛城区嘉年华购物广场</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宛城区瓦店镇逵营社区</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蒸面条</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餐饮食品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311</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XBJ23411302465437127ZX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宛城区嘉年华购物广场</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宛城区瓦店镇逵营社区</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宽面片</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餐饮食品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312</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XBJ23411302465437166ZX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南阳市宛城区富宝便利店经营部</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河南省南阳市宛城区金华乡金华街金花路72号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宽面条</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餐饮食品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313</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XBJ23411302465437165ZX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南阳市宛城区富宝便利店经营部</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河南省南阳市宛城区金华乡金华街金花路72号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细面条</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餐饮食品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314</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XBJ23411302465437130ZX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宛城区嘉年华购物广场</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宛城区瓦店镇逵营社区</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馒头</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餐饮食品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315</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XBJ23411302465437128ZX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宛城区嘉年华购物广场</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宛城区瓦店镇逵营社区</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捞面条</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餐饮食品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316</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XBJ23411302465437187</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河南省南阳市宛城区瓦店镇福德隆超市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南阳市宛城区瓦店镇界中街</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萝卜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317</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XBJ23411302465437184</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河南省南阳市宛城区瓦店镇福德隆超市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南阳市宛城区瓦店镇界中街</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黄瓜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318</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XBJ23411302465437183</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河南省南阳市宛城区瓦店镇福德隆超市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南阳市宛城区瓦店镇界中街</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紫茄子</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319</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XBJ23411302465437106</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南阳市宛城区富宝便利店经营部</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河南省南阳市宛城区金华乡金华街金花路72号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生菜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320</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XBJ23411302465437102</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南阳市宛城区富宝便利店经营部</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河南省南阳市宛城区金华乡金华街金花路72号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小白菜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321</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XBJ23411302465437101</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南阳市宛城区富宝便利店经营部</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河南省南阳市宛城区金华乡金华街金花路72号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茄子</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2023-07-12</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322</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XBJ23411302465437103</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南阳市宛城区富宝便利店经营部</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河南省南阳市宛城区金华乡金华街金花路72号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黄瓜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323</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XBJ23411302465437188</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河南省南阳市宛城区瓦店镇福德隆超市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南阳市宛城区瓦店镇界中街</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青椒</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324</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XBJ23411302465437112</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宛城区嘉年华购物广场</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宛城区瓦店镇逵营社区</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西红柿</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325</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XBJ23411302465437126</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宛城区嘉年华购物广场</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宛城区瓦店镇逵营社区</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苦瓜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326</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XBJ23411302465437185</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河南省南阳市宛城区瓦店镇福德隆超市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南阳市宛城区瓦店镇界中街</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梨</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2023-07-10</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327</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XBJ23411302465437182</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河南省南阳市宛城区瓦店镇福德隆超市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南阳市宛城区瓦店镇界中街</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西红柿</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328</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XBJ23411302465437181</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河南省南阳市宛城区瓦店镇福德隆超市</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南阳市宛城区瓦店镇界中街</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丝瓜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329</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XBJ23411302465437107</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南阳市宛城区富宝便利店经营部</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河南省南阳市宛城区金华乡金华街金花路72号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西红柿</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330</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XBJ23411302465437105</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南阳市宛城区富宝便利店经营部</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河南省南阳市宛城区金华乡金华街金花路72号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丝瓜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331</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XBJ23411302465437104</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南阳市宛城区富宝便利店经营部</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河南省南阳市宛城区金华乡金华街金花路72号</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苦瓜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332</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XBJ23411302465437123</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宛城区嘉年华购物广场</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宛城区瓦店镇逵营社区</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西葫芦</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333</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XBJ23411302465437114</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宛城区嘉年华购物广场</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宛城区瓦店镇逵营社区</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青茄子</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334</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XBJ23411302465437113</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宛城区嘉年华购物广场</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宛城区瓦店镇逵营社区</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包菜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335</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XBJ23411302465437124</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宛城区嘉年华购物广场</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宛城区瓦店镇逵营社区</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胡萝卜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336</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XBJ23411302465437122</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宛城区嘉年华购物广场</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宛城区瓦店镇逵营社区</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梨</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2023-07-13</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337</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XBJ23411302465437229ZX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南阳市爱德邻商贸有限公司宛城分公司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河南省南阳市宛城区仲景街道建设路天富小区一、二楼门面房屋</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饼</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2023-07-14</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粮食加工品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338</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XBJ23411302465437243ZX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南阳市爱德邻商贸有限公司宛城分公司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河南省南阳市宛城区仲景街道建设路天富小区一、二楼门面房屋</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饺子皮</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2023-07-14</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粮食加工品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339</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XBJ23411302465437228ZX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南阳市爱德邻商贸有限公司宛城分公司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河南省南阳市宛城区仲景街道建设路天富小区一、二楼门面房屋</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馒头</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2023-07-14</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粮食加工品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340</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XBJ23411302465437227ZX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南阳市爱德邻商贸有限公司宛城分公司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河南省南阳市宛城区仲景街道建设路天富小区一、二楼门面房屋</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捞面条</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2023-07-14</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粮食加工品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341</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XBJ23411302465437232ZX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南阳市爱德邻商贸有限公司宛城分公司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河南省南阳市宛城区仲景街道建设路天富小区一、二楼门面房屋</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二细面条</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2023-07-14</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粮食加工品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342</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XBJ23411302465437231ZX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南阳市爱德邻商贸有限公司宛城分公司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河南省南阳市宛城区仲景街道建设路天富小区一、二楼门面房屋</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三细面条</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2023-07-14</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粮食加工品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343</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XBJ23411302465437230ZX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南阳市爱德邻商贸有限公司宛城分公司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河南省南阳市宛城区仲景街道建设路天富小区一、二楼门面房屋</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想念食品股份有限公司</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河南省南阳市龙升工业园龙升大道</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原味大袋面片（生干面）</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1千克/袋</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2023-03-17</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粮食加工品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344</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XBJ23411302465437237ZX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南阳市爱德邻商贸有限公司宛城分公司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河南省南阳市宛城区仲景街道建设路天富小区一、二楼门面房屋</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镇平想念食品有限公司</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镇平县杨营镇玉漳大道与玉源南路交叉口东南角</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鸡蛋风味挂面</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500克/袋</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2023-05-08</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粮食加工品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345</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XBJ23411302465437271ZX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南阳市宛城区沃的便利儒林店</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南阳市宛城区玉竹苑小区4号楼1楼门面</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宽面条</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2023-07-17</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粮食加工品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346</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XBJ23411302465437269ZX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南阳市宛城区沃的便利儒林店</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南阳市宛城区玉竹苑小区4号楼1楼门面</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蒸面条</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2023-07-17</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粮食加工品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347</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XBJ23411302465437273ZX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南阳市宛城区沃的便利儒林店</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南阳市宛城区玉竹苑小区4号楼1楼门面</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三细面条</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2023-07-17</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粮食加工品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348</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XBJ23411302465437272ZX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南阳市宛城区沃的便利儒林店</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南阳市宛城区玉竹苑小区4号楼1楼门面</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馒头</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2023-07-17</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粮食加工品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349</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XBJ23411302465437278ZX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南阳市宛城区沃的便利儒林店</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南阳市宛城区玉竹苑小区4号楼1楼门面</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卤肘子</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2023-07-17</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餐饮食品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350</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XBJ23411302465437270ZX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南阳市宛城区沃的便利儒林店</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南阳市宛城区玉竹苑小区4号楼1楼门面</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捞面条</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2023-07-17</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粮食加工品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351</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XBJ23411302465437277ZX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南阳市宛城区沃的便利儒林店</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南阳市宛城区玉竹苑小区4号楼1楼门面</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邢台金沙河面业有限责任公司</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河北南和经济开发区619号</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金沙河麦香龙须挂面</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500克/袋</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2022-11-09</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粮食加工品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352</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XBJ23411302465437276ZX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南阳市宛城区沃的便利儒林店</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南阳市宛城区玉竹苑小区4号楼1楼门面</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镇平想念食品有限公司</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镇平县杨营镇玉漳大道与玉源南路交叉口东南角</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想念香菇风味挂面</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800克/袋</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2023-03-01</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粮食加工品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353</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XBJ23411302465437323ZX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南阳市宛城区果果便利店</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南阳市宛城区范蠡路儒林玉竹苑楼下</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中粮（郑州）粮油工业有限公司</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郑州经济技术开发区航海东路1746号</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福臨門细圆挂面</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900g/袋</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2023-01-11</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粮食加工品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354</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XBJ23411302465437324ZX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南阳市宛城区果果便利店</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南阳市宛城区范蠡路儒林玉竹苑楼下</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捞面条</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2023-07-17</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粮食加工品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355</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XBJ23411302465437329ZX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南阳市宛城区果果便利店</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南阳市宛城区范蠡路儒林玉竹苑楼下</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辣椒油卷</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2023-07-17</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粮食加工品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356</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XBJ23411302465437327ZX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南阳市宛城区果果便利店</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南阳市宛城区范蠡路儒林玉竹苑楼下</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馒头</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2023-07-17</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粮食加工品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357</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XBJ23411302465437325ZX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南阳市宛城区果果便利店</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南阳市宛城区范蠡路儒林玉竹苑楼下</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柳叶面条</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2023-07-17</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粮食加工品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358</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XBJ23411302465437326ZX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南阳市宛城区果果便利店</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南阳市宛城区范蠡路儒林玉竹苑楼下</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饺子皮</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2023-07-17</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粮食加工品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359</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XBJ23411302465437331ZX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南阳市宛城区果果便利店</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南阳市宛城区范蠡路儒林玉竹苑楼下</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热干面</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2023-07-17</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粮食加工品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360</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XBJ23411302465437328ZX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南阳市宛城区果果便利店</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南阳市宛城区范蠡路儒林玉竹苑楼下</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杂粮馒头</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2023-07-17</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粮食加工品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361</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XBJ23411302465437330ZX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南阳市宛城区果果便利店</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南阳市宛城区范蠡路儒林玉竹苑楼下</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遂平克明面业有限公司</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遂平县产业集聚区众品路6号</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陈克明鸡蛋风味面</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800克/袋</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2021-12-04</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方便食品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362</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XBJ23411302465437463ZX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南阳市万德隆商贸有限责任公司光武路分公司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河南省南阳市宛城区独山大道与光武路交叉口西南角光武帝城一楼</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柳叶条</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2023-07-18</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餐饮食品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363</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XBJ23411302465437466ZX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南阳市万德隆商贸有限责任公司光武路分公司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河南省南阳市宛城区独山大道与光武路交叉口西南角光武帝城一楼</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捞面条</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2023-07-18</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餐饮食品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364</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XBJ23411302465437482ZX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南阳市万德隆商贸有限责任公司光武路分公司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河南省南阳市宛城区独山大道与光武路交叉口西南角光武帝城一楼</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南阳市万德隆商贸有限责任公司食品加工分公司</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南阳市溧河工业园区纬三路北侧经一路东侧</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万德隆馒头</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400克/袋</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2023-07-17</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粮食加工品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365</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XBJ23411302465437483ZX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南阳市万德隆商贸有限责任公司光武路分公司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河南省南阳市宛城区独山大道与光武路交叉口西南角光武帝城一楼</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南阳市万德隆商贸有限责任公司食品加工分公司</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南阳市溧河工业园区纬三路北侧经一路东侧</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黑米馒头</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400克/袋</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2023-07-17</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粮食加工品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366</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XBJ23411302465437465ZX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南阳市万德隆商贸有限责任公司光武路分公司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河南省南阳市宛城区独山大道与光武路交叉口西南角光武帝城一楼</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二细面条</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2023-07-18</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餐饮食品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367</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XBJ23411302465437461ZX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南阳市万德隆商贸有限责任公司光武路分公司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河南省南阳市宛城区独山大道与光武路交叉口西南角光武帝城一楼</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手工水饺（羊肉）</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2023-07-18</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餐饮食品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368</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XBJ23411302465437464ZX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南阳市万德隆商贸有限责任公司光武路分公司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河南省南阳市宛城区独山大道与光武路交叉口西南角光武帝城一楼</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熟面条</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2023-07-18</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餐饮食品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369</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XBJ23411302465437462ZX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南阳市万德隆商贸有限责任公司光武路分公司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河南省南阳市宛城区独山大道与光武路交叉口西南角光武帝城一楼</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湿绿豆面条</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2023-07-18</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餐饮食品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370</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XBJ23411302465437460ZX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南阳市万德隆商贸有限责任公司光武路分公司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河南省南阳市宛城区独山大道与光武路交叉口西南角光武帝城一楼</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手工水饺（大肉）</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2023-07-18</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餐饮食品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371</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XBJ23411302465437481ZX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南阳市万德隆商贸有限责任公司光武路分公司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河南省南阳市宛城区独山大道与光武路交叉口西南角光武帝城一楼</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南阳市万德隆商贸有限责任公司食品加工分公司</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南阳市溧河工业园区纬三路北侧经一路东侧</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南瓜馒头</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400克/袋</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2023-07-17</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粮食加工品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372</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XBJ23411302465437451ZX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南阳市万德隆商贸有限责任公司华鑫苑分公司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南阳市宛城区汉冶街道独山大道与范蠡路交叉口东南角万家园大厦一楼</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捞面条</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2023-07-18</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餐饮食品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373</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XBJ23411302465437450ZX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南阳市万德隆商贸有限责任公司华鑫苑分公司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南阳市宛城区汉冶街道独山大道与范蠡路交叉口东南角万家园大厦一楼</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柳叶条</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2023-07-18</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餐饮食品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374</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XBJ23411302465437445ZX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南阳市万德隆商贸有限责任公司华鑫苑分公司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南阳市宛城区汉冶街道独山大道与范蠡路交叉口东南角万家园大厦一楼</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饺子皮</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2023-07-18</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餐饮食品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375</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XBJ23411302465437447ZX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南阳市万德隆商贸有限责任公司华鑫苑分公司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南阳市宛城区汉冶街道独山大道与范蠡路交叉口东南角万家园大厦一楼</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湿绿豆面条</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2023-07-18</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餐饮食品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376</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XBJ23411302465437449ZX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南阳市万德隆商贸有限责任公司华鑫苑分公司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南阳市宛城区汉冶街道独山大道与范蠡路交叉口东南角万家园大厦一楼</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蒸面条</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2023-07-18</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餐饮食品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377</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XBJ23411302465437448ZX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南阳市万德隆商贸有限责任公司华鑫苑分公司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南阳市宛城区汉冶街道独山大道与范蠡路交叉口东南角万家园大厦一楼</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刀削面</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2023-07-18</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餐饮食品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378</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XBJ23411302465437444ZX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南阳市万德隆商贸有限责任公司华鑫苑分公司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南阳市宛城区汉冶街道独山大道与范蠡路交叉口东南角万家园大厦一楼</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烩面坯</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2023-07-18</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餐饮食品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379</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XBJ23411302465437452ZX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南阳市万德隆商贸有限责任公司华鑫苑分公司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南阳市宛城区汉冶街道独山大道与范蠡路交叉口东南角万家园大厦一楼</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面片条</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2023-07-18</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餐饮食品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380</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XBJ23411302465437446ZX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南阳市万德隆商贸有限责任公司华鑫苑分公司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南阳市宛城区汉冶街道独山大道与范蠡路交叉口东南角万家园大厦一楼</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熟面条</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2023-07-18</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餐饮食品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381</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XBJ23411302465437443ZX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南阳市万德隆商贸有限责任公司华鑫苑分公司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南阳市宛城区汉冶街道独山大道与范蠡路交叉口东南角万家园大厦一楼</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馒头</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2023-07-18</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餐饮食品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382</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XBJ23411302465437578ZX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南阳市万德隆商贸有限责任公司建业森林半岛分公司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河南省南阳市宛城区汉冶街道南泰路森林半岛二期北门大门东侧</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柳叶条</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2023-07-19</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餐饮食品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383</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XBJ23411302465437576ZX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南阳市万德隆商贸有限责任公司建业森林半岛分公司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河南省南阳市宛城区汉冶街道南泰路森林半岛二期北门大门东侧</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二细面条</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2023-07-19</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餐饮食品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384</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XBJ23411302465437579ZX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南阳市万德隆商贸有限责任公司建业森林半岛分公司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河南省南阳市宛城区汉冶街道南泰路森林半岛二期北门大门东侧</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饺子皮</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2023-07-19</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餐饮食品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385</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XBJ23411302465437577ZX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南阳市万德隆商贸有限责任公司建业森林半岛分公司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河南省南阳市宛城区汉冶街道南泰路森林半岛二期北门大门东侧</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刀削面</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2023-07-19</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餐饮食品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386</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XBJ23411302465437575ZX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南阳市万德隆商贸有限责任公司建业森林半岛分公司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河南省南阳市宛城区汉冶街道南泰路森林半岛二期北门大门东侧</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蒸面条</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2023-07-19</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餐饮食品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387</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XBJ23411302465437574ZX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南阳市万德隆商贸有限责任公司建业森林半岛分公司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河南省南阳市宛城区汉冶街道南泰路森林半岛二期北门大门东侧</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湿绿豆面条</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2023-07-19</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餐饮食品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388</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XBJ23411302465437573ZX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南阳市万德隆商贸有限责任公司建业森林半岛分公司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河南省南阳市宛城区汉冶街道南泰路森林半岛二期北门大门东侧</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面片条</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2023-07-19</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餐饮食品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389</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XBJ23411302465437623ZX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南阳市万德隆商贸有限责任公司杜诗路分公司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河南省南阳市宛城区汉冶街道杜诗路长安福邸小区B2号楼一楼</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捞面条</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2023-07-19</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餐饮食品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390</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XBJ23411302465437629</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南阳市万德隆商贸有限责任公司杜诗路分公司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河南省南阳市宛城区汉冶街道杜诗路长安福邸小区B2号楼一楼</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油条</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2023-07-19</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餐饮食品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391</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XBJ23411302465437627ZX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南阳市万德隆商贸有限责任公司杜诗路分公司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河南省南阳市宛城区汉冶街道杜诗路长安福邸小区B2号楼一楼</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千层饼</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2023-07-19</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餐饮食品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392</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XBJ23411302465437625ZX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南阳市万德隆商贸有限责任公司杜诗路分公司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河南省南阳市宛城区汉冶街道杜诗路长安福邸小区B2号楼一楼</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水煎包</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2023-07-19</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餐饮食品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393</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XBJ23411302465437622ZX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南阳市万德隆商贸有限责任公司杜诗路分公司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河南省南阳市宛城区汉冶街道杜诗路长安福邸小区B2号楼一楼</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拉条</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2023-07-19</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餐饮食品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394</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XBJ23411302465437628ZX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南阳市万德隆商贸有限责任公司杜诗路分公司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河南省南阳市宛城区汉冶街道杜诗路长安福邸小区B2号楼一楼</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酱香饼</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2023-07-19</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餐饮食品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395</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XBJ23411302465437621ZX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南阳市万德隆商贸有限责任公司杜诗路分公司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河南省南阳市宛城区汉冶街道杜诗路长安福邸小区B2号楼一楼</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柳叶条</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2023-07-19</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餐饮食品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396</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XBJ23411302465437626ZX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南阳市万德隆商贸有限责任公司杜诗路分公司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河南省南阳市宛城区汉冶街道杜诗路长安福邸小区B2号楼一楼</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老面馒头</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2023-07-19</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餐饮食品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397</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XBJ23411302465437620ZX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南阳市万德隆商贸有限责任公司杜诗路分公司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河南省南阳市宛城区汉冶街道杜诗路长安福邸小区B2号楼一楼</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刀削面</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2023-07-19</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餐饮食品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398</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XBJ23411302465437624ZX</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南阳市万德隆商贸有限责任公司杜诗路分公司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河南省南阳市宛城区汉冶街道杜诗路长安福邸小区B2号楼一楼</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油卷</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2023-07-19</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餐饮食品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399</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XBJ23411302465437642</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南阳市万德隆商贸有限责任公司杜诗路分公司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河南省南阳市宛城区汉冶街道杜诗路长安福邸小区B2号楼一楼</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萝卜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2023-07-19</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400</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XBJ23411302465437643</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南阳市万德隆商贸有限责任公司杜诗路分公司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河南省南阳市宛城区汉冶街道杜诗路长安福邸小区B2号楼一楼</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西红柿</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2023-07-19</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401</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XBJ23411302465437644</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南阳市万德隆商贸有限责任公司杜诗路分公司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河南省南阳市宛城区汉冶街道杜诗路长安福邸小区B2号楼一楼</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苦瓜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2023-07-19</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402</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XBJ23411302465437645</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南阳市万德隆商贸有限责任公司杜诗路分公司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河南省南阳市宛城区汉冶街道杜诗路长安福邸小区B2号楼一楼</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茄子</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2023-07-19</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403</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XBJ23411302465437640</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南阳市万德隆商贸有限责任公司杜诗路分公司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河南省南阳市宛城区汉冶街道杜诗路长安福邸小区B2号楼一楼</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苹果</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2023-07-19</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404</w:t>
            </w:r>
          </w:p>
        </w:tc>
        <w:tc>
          <w:tcPr>
            <w:tcW w:w="16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XBJ23411302465437641</w:t>
            </w:r>
          </w:p>
        </w:tc>
        <w:tc>
          <w:tcPr>
            <w:tcW w:w="21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南阳市万德隆商贸有限责任公司杜诗路分公司</w:t>
            </w:r>
          </w:p>
        </w:tc>
        <w:tc>
          <w:tcPr>
            <w:tcW w:w="31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河南省南阳市宛城区汉冶街道杜诗路长安福邸小区B2号楼一楼</w:t>
            </w:r>
          </w:p>
        </w:tc>
        <w:tc>
          <w:tcPr>
            <w:tcW w:w="14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西葫芦</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2023-07-19</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食用农产品</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r>
    </w:tbl>
    <w:p>
      <w:pPr>
        <w:rPr>
          <w:rFonts w:hint="default" w:eastAsia="宋体"/>
          <w:lang w:val="en-US" w:eastAsia="zh-CN"/>
        </w:rPr>
      </w:pPr>
    </w:p>
    <w:sectPr>
      <w:pgSz w:w="16838" w:h="11906" w:orient="landscape"/>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t>1</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02E5FD"/>
    <w:multiLevelType w:val="singleLevel"/>
    <w:tmpl w:val="4B02E5F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yZTY2MmIyNWU0MmIzNzI1MGYwNDFmMmVhZGEyODEifQ=="/>
  </w:docVars>
  <w:rsids>
    <w:rsidRoot w:val="00000000"/>
    <w:rsid w:val="014337F8"/>
    <w:rsid w:val="038500F8"/>
    <w:rsid w:val="04983E5B"/>
    <w:rsid w:val="0C6334EF"/>
    <w:rsid w:val="0E772D33"/>
    <w:rsid w:val="198527A8"/>
    <w:rsid w:val="1D9A58D0"/>
    <w:rsid w:val="1F9624EB"/>
    <w:rsid w:val="22F97D63"/>
    <w:rsid w:val="4C79769B"/>
    <w:rsid w:val="5341453D"/>
    <w:rsid w:val="53F8359B"/>
    <w:rsid w:val="68E36170"/>
    <w:rsid w:val="75BA64AB"/>
    <w:rsid w:val="77CE6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jc w:val="left"/>
    </w:pPr>
    <w:rPr>
      <w:rFonts w:cs="Calibri"/>
      <w:kern w:val="0"/>
      <w:sz w:val="24"/>
      <w:szCs w:val="24"/>
    </w:rPr>
  </w:style>
  <w:style w:type="paragraph" w:customStyle="1" w:styleId="6">
    <w:name w:val="List Paragraph"/>
    <w:basedOn w:val="1"/>
    <w:qFormat/>
    <w:uiPriority w:val="99"/>
    <w:pPr>
      <w:ind w:firstLine="420" w:firstLineChars="200"/>
    </w:pPr>
  </w:style>
  <w:style w:type="character" w:customStyle="1" w:styleId="7">
    <w:name w:val="font11"/>
    <w:basedOn w:val="5"/>
    <w:uiPriority w:val="0"/>
    <w:rPr>
      <w:rFonts w:hint="eastAsia" w:ascii="宋体" w:hAnsi="宋体" w:eastAsia="宋体" w:cs="宋体"/>
      <w:b/>
      <w:bCs/>
      <w:color w:val="000000"/>
      <w:sz w:val="18"/>
      <w:szCs w:val="18"/>
      <w:u w:val="none"/>
    </w:rPr>
  </w:style>
  <w:style w:type="character" w:customStyle="1" w:styleId="8">
    <w:name w:val="font21"/>
    <w:basedOn w:val="5"/>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11685</Words>
  <Characters>17190</Characters>
  <Lines>0</Lines>
  <Paragraphs>0</Paragraphs>
  <TotalTime>21</TotalTime>
  <ScaleCrop>false</ScaleCrop>
  <LinksUpToDate>false</LinksUpToDate>
  <CharactersWithSpaces>17397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2023-07-04T06:29:00Z</dcterms:created>
  <dc:creator>Administrator</dc:creator>
  <cp:lastModifiedBy>my</cp:lastModifiedBy>
  <dcterms:modified xsi:type="dcterms:W3CDTF">2023-08-29T02:41:26Z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BC03C88788A4462DB66A8EB07C9C9F9C</vt:lpwstr>
  </property>
</Properties>
</file>